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24" w:rsidRPr="00A16B1D" w:rsidRDefault="00291524" w:rsidP="00291524">
      <w:pPr>
        <w:pStyle w:val="Titolo1"/>
        <w:spacing w:before="0" w:after="0"/>
        <w:rPr>
          <w:sz w:val="36"/>
          <w:szCs w:val="36"/>
        </w:rPr>
      </w:pPr>
      <w:r w:rsidRPr="00A16B1D">
        <w:rPr>
          <w:sz w:val="36"/>
          <w:szCs w:val="36"/>
        </w:rPr>
        <w:t>CALENDARIO LITURGICO SETTIMANALE</w:t>
      </w:r>
    </w:p>
    <w:p w:rsidR="00291524" w:rsidRPr="002C1CEF" w:rsidRDefault="00291524" w:rsidP="00291524">
      <w:pPr>
        <w:pStyle w:val="Titolo1"/>
        <w:spacing w:before="0" w:after="0"/>
        <w:rPr>
          <w:b w:val="0"/>
          <w:sz w:val="2"/>
        </w:rPr>
      </w:pPr>
    </w:p>
    <w:p w:rsidR="00291524" w:rsidRPr="0035780D" w:rsidRDefault="00291524" w:rsidP="00291524">
      <w:pPr>
        <w:pStyle w:val="Titolo1"/>
        <w:spacing w:before="0" w:after="0"/>
        <w:jc w:val="center"/>
        <w:rPr>
          <w:sz w:val="2"/>
        </w:rPr>
      </w:pPr>
    </w:p>
    <w:p w:rsidR="00291524" w:rsidRPr="00112BD9" w:rsidRDefault="00291524" w:rsidP="00291524">
      <w:pPr>
        <w:rPr>
          <w:sz w:val="2"/>
        </w:rPr>
      </w:pPr>
    </w:p>
    <w:p w:rsidR="00291524" w:rsidRPr="00E04932" w:rsidRDefault="00291524" w:rsidP="00291524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</w:t>
      </w:r>
      <w:r w:rsidR="00895204">
        <w:rPr>
          <w:rFonts w:ascii="Arial" w:hAnsi="Arial" w:cs="Arial"/>
          <w:sz w:val="32"/>
        </w:rPr>
        <w:t xml:space="preserve">26 Giugno 3 Luglio </w:t>
      </w:r>
      <w:r>
        <w:rPr>
          <w:rFonts w:ascii="Arial" w:hAnsi="Arial" w:cs="Arial"/>
          <w:sz w:val="32"/>
        </w:rPr>
        <w:t>al</w:t>
      </w:r>
      <w:r w:rsidR="00EF21D2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2016 </w:t>
      </w:r>
    </w:p>
    <w:tbl>
      <w:tblPr>
        <w:tblStyle w:val="Grigliatabella"/>
        <w:tblpPr w:leftFromText="141" w:rightFromText="141" w:vertAnchor="text" w:horzAnchor="margin" w:tblpY="159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19"/>
        <w:gridCol w:w="692"/>
        <w:gridCol w:w="4710"/>
      </w:tblGrid>
      <w:tr w:rsidR="00895204" w:rsidTr="00E514AB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895204" w:rsidRPr="00B343C7" w:rsidRDefault="00895204" w:rsidP="0089520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95204" w:rsidRDefault="00895204" w:rsidP="008952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26</w:t>
            </w:r>
          </w:p>
          <w:p w:rsidR="00895204" w:rsidRDefault="00895204" w:rsidP="00895204">
            <w:pPr>
              <w:rPr>
                <w:rFonts w:ascii="Arial" w:hAnsi="Arial" w:cs="Arial"/>
                <w:sz w:val="4"/>
                <w:szCs w:val="4"/>
              </w:rPr>
            </w:pPr>
          </w:p>
          <w:p w:rsidR="00895204" w:rsidRPr="006A2CAB" w:rsidRDefault="00895204" w:rsidP="00895204">
            <w:pPr>
              <w:rPr>
                <w:rFonts w:ascii="Arial" w:hAnsi="Arial" w:cs="Arial"/>
                <w:sz w:val="4"/>
                <w:szCs w:val="4"/>
              </w:rPr>
            </w:pPr>
          </w:p>
          <w:p w:rsidR="00895204" w:rsidRDefault="00895204" w:rsidP="0089520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VI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Domenica dopo Pentecoste </w:t>
            </w:r>
          </w:p>
          <w:p w:rsidR="00895204" w:rsidRPr="00FA4BAC" w:rsidRDefault="00895204" w:rsidP="00895204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Giornata Mondiale per la Carità del Papa </w:t>
            </w:r>
          </w:p>
        </w:tc>
        <w:tc>
          <w:tcPr>
            <w:tcW w:w="692" w:type="dxa"/>
          </w:tcPr>
          <w:p w:rsidR="00895204" w:rsidRPr="00D94E96" w:rsidRDefault="00895204" w:rsidP="00895204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895204" w:rsidRDefault="00895204" w:rsidP="00895204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895204" w:rsidRPr="004A1F7C" w:rsidRDefault="00895204" w:rsidP="00895204">
            <w:pPr>
              <w:rPr>
                <w:rFonts w:ascii="Arial" w:hAnsi="Arial" w:cs="Arial"/>
                <w:sz w:val="6"/>
                <w:szCs w:val="6"/>
              </w:rPr>
            </w:pPr>
          </w:p>
          <w:p w:rsidR="00895204" w:rsidRDefault="00895204" w:rsidP="0089520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895204" w:rsidRPr="006353ED" w:rsidRDefault="00895204" w:rsidP="00895204">
            <w:pPr>
              <w:jc w:val="right"/>
              <w:rPr>
                <w:rFonts w:ascii="Arial" w:hAnsi="Arial" w:cs="Arial"/>
                <w:sz w:val="6"/>
                <w:szCs w:val="19"/>
              </w:rPr>
            </w:pPr>
          </w:p>
          <w:p w:rsidR="00895204" w:rsidRPr="00DD6328" w:rsidRDefault="00895204" w:rsidP="0089520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D6328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895204" w:rsidRPr="004E7B87" w:rsidRDefault="00895204" w:rsidP="00895204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895204" w:rsidRPr="00DB0D88" w:rsidRDefault="00895204" w:rsidP="0089520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895204" w:rsidRPr="00D94E96" w:rsidRDefault="00895204" w:rsidP="00895204">
            <w:pPr>
              <w:rPr>
                <w:rFonts w:ascii="Arial" w:hAnsi="Arial" w:cs="Arial"/>
                <w:sz w:val="6"/>
                <w:szCs w:val="6"/>
              </w:rPr>
            </w:pPr>
          </w:p>
          <w:p w:rsidR="00895204" w:rsidRDefault="00895204" w:rsidP="0089520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Gobbi Alessandro, Pancotti Lina, Binda Primo </w:t>
            </w:r>
          </w:p>
          <w:p w:rsidR="00895204" w:rsidRPr="004E7B87" w:rsidRDefault="00895204" w:rsidP="00895204">
            <w:pPr>
              <w:rPr>
                <w:rFonts w:ascii="Arial" w:hAnsi="Arial" w:cs="Arial"/>
                <w:sz w:val="6"/>
                <w:szCs w:val="6"/>
              </w:rPr>
            </w:pPr>
          </w:p>
          <w:p w:rsidR="00895204" w:rsidRDefault="00895204" w:rsidP="0089520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Intenzione dell’offerente    </w:t>
            </w:r>
          </w:p>
          <w:p w:rsidR="00895204" w:rsidRPr="00B25F08" w:rsidRDefault="00895204" w:rsidP="0089520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895204" w:rsidRPr="00DD6328" w:rsidRDefault="00895204" w:rsidP="0089520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895204" w:rsidRDefault="00895204" w:rsidP="0089520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895204" w:rsidRPr="00EE52B8" w:rsidRDefault="00895204" w:rsidP="0089520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Ernesto e Delfina Mauri    </w:t>
            </w:r>
          </w:p>
        </w:tc>
      </w:tr>
      <w:tr w:rsidR="00291524" w:rsidTr="00E514AB">
        <w:trPr>
          <w:trHeight w:val="659"/>
        </w:trPr>
        <w:tc>
          <w:tcPr>
            <w:tcW w:w="2219" w:type="dxa"/>
          </w:tcPr>
          <w:p w:rsidR="00291524" w:rsidRDefault="00291524" w:rsidP="00E514AB">
            <w:pPr>
              <w:rPr>
                <w:rFonts w:ascii="Arial" w:hAnsi="Arial" w:cs="Arial"/>
                <w:b/>
                <w:sz w:val="6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 w:rsidR="00693201">
              <w:rPr>
                <w:rFonts w:ascii="Arial" w:hAnsi="Arial" w:cs="Arial"/>
                <w:b/>
              </w:rPr>
              <w:t>2</w:t>
            </w:r>
            <w:r w:rsidR="00895204">
              <w:rPr>
                <w:rFonts w:ascii="Arial" w:hAnsi="Arial" w:cs="Arial"/>
                <w:b/>
              </w:rPr>
              <w:t>7</w:t>
            </w:r>
          </w:p>
          <w:p w:rsidR="00291524" w:rsidRPr="0015260A" w:rsidRDefault="00291524" w:rsidP="00E514AB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291524" w:rsidRPr="00F87130" w:rsidRDefault="00535E46" w:rsidP="00E514AB">
            <w:pPr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Arialdo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84222" w:rsidRPr="00F8713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1524" w:rsidRPr="00F8713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1524" w:rsidRPr="00F87130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291524" w:rsidRPr="00060FAC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  <w:p w:rsidR="00291524" w:rsidRPr="00060FAC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F87130" w:rsidRDefault="00F87130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9152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060FAC" w:rsidRDefault="00535E46" w:rsidP="00693201">
            <w:pPr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Luigia, Basilio e Giannino </w:t>
            </w:r>
            <w:r w:rsidR="0069320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8713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8422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52EB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86FC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291524" w:rsidTr="00E514AB">
        <w:trPr>
          <w:trHeight w:val="648"/>
        </w:trPr>
        <w:tc>
          <w:tcPr>
            <w:tcW w:w="2219" w:type="dxa"/>
          </w:tcPr>
          <w:p w:rsidR="00291524" w:rsidRPr="00B343C7" w:rsidRDefault="00291524" w:rsidP="00E514AB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 w:rsidR="00693201">
              <w:rPr>
                <w:rFonts w:ascii="Arial" w:hAnsi="Arial" w:cs="Arial"/>
                <w:b/>
              </w:rPr>
              <w:t xml:space="preserve"> 2</w:t>
            </w:r>
            <w:r w:rsidR="00895204">
              <w:rPr>
                <w:rFonts w:ascii="Arial" w:hAnsi="Arial" w:cs="Arial"/>
                <w:b/>
              </w:rPr>
              <w:t>8</w:t>
            </w:r>
          </w:p>
          <w:p w:rsidR="00291524" w:rsidRPr="00D520D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FF3274" w:rsidRDefault="00693201" w:rsidP="00535E46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S. </w:t>
            </w:r>
            <w:proofErr w:type="spellStart"/>
            <w:r w:rsidR="00535E46">
              <w:rPr>
                <w:rFonts w:ascii="Arial" w:hAnsi="Arial" w:cs="Arial"/>
                <w:sz w:val="19"/>
                <w:szCs w:val="19"/>
              </w:rPr>
              <w:t>Ireneo</w:t>
            </w:r>
            <w:proofErr w:type="spellEnd"/>
            <w:r w:rsidR="00535E46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8422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52EB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291524" w:rsidRPr="00F87130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  <w:r w:rsidRPr="00F8713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91524" w:rsidRPr="00F87130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F87130" w:rsidRDefault="00F87130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91524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291524" w:rsidRPr="004B3154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291524" w:rsidRPr="00F87130" w:rsidRDefault="00535E46" w:rsidP="00E514AB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Giosuè e Silvia </w:t>
            </w:r>
          </w:p>
          <w:p w:rsidR="00291524" w:rsidRPr="00C22BAD" w:rsidRDefault="00291524" w:rsidP="00E514AB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</w:p>
        </w:tc>
      </w:tr>
      <w:tr w:rsidR="00291524" w:rsidTr="00E514AB">
        <w:trPr>
          <w:trHeight w:val="637"/>
        </w:trPr>
        <w:tc>
          <w:tcPr>
            <w:tcW w:w="2219" w:type="dxa"/>
          </w:tcPr>
          <w:p w:rsidR="00291524" w:rsidRDefault="00291524" w:rsidP="00E514AB">
            <w:pPr>
              <w:rPr>
                <w:rFonts w:ascii="Arial" w:hAnsi="Arial" w:cs="Arial"/>
                <w:b/>
                <w:sz w:val="6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 w:rsidR="00693201">
              <w:rPr>
                <w:rFonts w:ascii="Arial" w:hAnsi="Arial" w:cs="Arial"/>
                <w:b/>
              </w:rPr>
              <w:t>2</w:t>
            </w:r>
            <w:r w:rsidR="00895204">
              <w:rPr>
                <w:rFonts w:ascii="Arial" w:hAnsi="Arial" w:cs="Arial"/>
                <w:b/>
              </w:rPr>
              <w:t>9</w:t>
            </w:r>
          </w:p>
          <w:p w:rsidR="00291524" w:rsidRPr="00535E46" w:rsidRDefault="00535E46" w:rsidP="00A8422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535E46">
              <w:rPr>
                <w:rFonts w:ascii="Arial" w:hAnsi="Arial" w:cs="Arial"/>
                <w:b/>
                <w:sz w:val="19"/>
                <w:szCs w:val="19"/>
              </w:rPr>
              <w:t>Ss. PIETRO E PAOLO</w:t>
            </w:r>
            <w:r w:rsidR="00693201" w:rsidRPr="00535E4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84222" w:rsidRPr="00535E46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91524" w:rsidRPr="00535E46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692" w:type="dxa"/>
          </w:tcPr>
          <w:p w:rsidR="00291524" w:rsidRPr="00A84222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  <w:r w:rsidRPr="00A84222">
              <w:rPr>
                <w:rFonts w:ascii="Arial" w:hAnsi="Arial" w:cs="Arial"/>
                <w:color w:val="FFFFFF" w:themeColor="background1"/>
                <w:sz w:val="6"/>
                <w:szCs w:val="6"/>
              </w:rPr>
              <w:t>0</w:t>
            </w:r>
            <w:r w:rsidRPr="00A84222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</w:t>
            </w:r>
          </w:p>
          <w:p w:rsidR="00291524" w:rsidRPr="00A84222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A84222" w:rsidRDefault="00A84222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91524" w:rsidRDefault="00291524" w:rsidP="00E514AB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291524" w:rsidRPr="005254CE" w:rsidRDefault="00291524" w:rsidP="00E514AB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291524" w:rsidRPr="00060FAC" w:rsidRDefault="00A84222" w:rsidP="00F8713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87130">
              <w:rPr>
                <w:rFonts w:ascii="Arial" w:hAnsi="Arial" w:cs="Arial"/>
                <w:sz w:val="19"/>
                <w:szCs w:val="19"/>
              </w:rPr>
              <w:t xml:space="preserve">Intenzione dell’offerente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52EB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86F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1524"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</w:tc>
      </w:tr>
      <w:tr w:rsidR="00291524" w:rsidTr="00E514AB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291524" w:rsidRPr="00B343C7" w:rsidRDefault="00291524" w:rsidP="00E514A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 w:rsidR="00693201">
              <w:rPr>
                <w:rFonts w:ascii="Arial" w:hAnsi="Arial" w:cs="Arial"/>
                <w:b/>
              </w:rPr>
              <w:t>3</w:t>
            </w:r>
            <w:r w:rsidR="00895204">
              <w:rPr>
                <w:rFonts w:ascii="Arial" w:hAnsi="Arial" w:cs="Arial"/>
                <w:b/>
              </w:rPr>
              <w:t>0</w:t>
            </w:r>
          </w:p>
          <w:p w:rsidR="00291524" w:rsidRPr="00D520D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A84222" w:rsidRDefault="00A84222" w:rsidP="00E514A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  <w:r w:rsidR="00252EB1" w:rsidRPr="00A8422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291524" w:rsidRPr="005254CE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  <w:r w:rsidRPr="00A779A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291524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C709A0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291524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A84222" w:rsidRDefault="00A84222" w:rsidP="00252EB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291524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291524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291524" w:rsidRPr="00C709A0" w:rsidRDefault="00291524" w:rsidP="00E514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93201">
              <w:rPr>
                <w:rFonts w:ascii="Arial" w:hAnsi="Arial" w:cs="Arial"/>
                <w:sz w:val="19"/>
                <w:szCs w:val="19"/>
              </w:rPr>
              <w:t xml:space="preserve"> Intenzione dell’offerente  </w:t>
            </w:r>
          </w:p>
          <w:p w:rsidR="00291524" w:rsidRPr="004B3154" w:rsidRDefault="00291524" w:rsidP="00E514AB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291524" w:rsidRPr="00C22BAD" w:rsidRDefault="00252EB1" w:rsidP="00535E46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="00291524" w:rsidRPr="00252EB1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="00291524" w:rsidRPr="00252EB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535E46">
              <w:rPr>
                <w:rFonts w:ascii="Arial" w:hAnsi="Arial" w:cs="Arial"/>
                <w:sz w:val="19"/>
                <w:szCs w:val="19"/>
              </w:rPr>
              <w:t xml:space="preserve">Michelina e Angelo </w:t>
            </w:r>
            <w:r w:rsidR="0069320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291524" w:rsidTr="00E514AB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219" w:type="dxa"/>
          </w:tcPr>
          <w:p w:rsidR="00291524" w:rsidRPr="00B343C7" w:rsidRDefault="00291524" w:rsidP="00E514A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VEN. </w:t>
            </w:r>
            <w:r w:rsidR="00895204">
              <w:rPr>
                <w:rFonts w:ascii="Arial" w:hAnsi="Arial" w:cs="Arial"/>
                <w:b/>
              </w:rPr>
              <w:t>1</w:t>
            </w:r>
          </w:p>
          <w:p w:rsidR="00291524" w:rsidRPr="00D520D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535E46" w:rsidRDefault="00535E46" w:rsidP="00E514AB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  <w:r w:rsidR="00693201" w:rsidRPr="00535E4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91524" w:rsidRPr="00535E46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  <w:tc>
          <w:tcPr>
            <w:tcW w:w="692" w:type="dxa"/>
            <w:shd w:val="clear" w:color="auto" w:fill="auto"/>
          </w:tcPr>
          <w:p w:rsidR="00291524" w:rsidRPr="00DD6328" w:rsidRDefault="00291524" w:rsidP="00DD6328">
            <w:pPr>
              <w:rPr>
                <w:rFonts w:ascii="Arial" w:hAnsi="Arial" w:cs="Arial"/>
                <w:sz w:val="6"/>
                <w:szCs w:val="6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A84222" w:rsidRDefault="00A84222" w:rsidP="00E514A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F87130" w:rsidRDefault="00F87130" w:rsidP="00E514A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693201" w:rsidRDefault="00693201" w:rsidP="00E514AB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A84222" w:rsidRPr="00A84222" w:rsidRDefault="00A84222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291524" w:rsidRPr="005254CE" w:rsidRDefault="00291524" w:rsidP="00F87130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shd w:val="clear" w:color="auto" w:fill="auto"/>
          </w:tcPr>
          <w:p w:rsidR="00F87130" w:rsidRDefault="00F87130" w:rsidP="00252EB1">
            <w:pPr>
              <w:rPr>
                <w:rFonts w:ascii="Arial" w:hAnsi="Arial" w:cs="Arial"/>
                <w:sz w:val="6"/>
                <w:szCs w:val="6"/>
              </w:rPr>
            </w:pPr>
          </w:p>
          <w:p w:rsidR="00A84222" w:rsidRDefault="00A84222" w:rsidP="00252EB1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>1</w:t>
            </w:r>
          </w:p>
          <w:p w:rsidR="00693201" w:rsidRDefault="00693201" w:rsidP="00252EB1">
            <w:pPr>
              <w:rPr>
                <w:rFonts w:ascii="Arial" w:hAnsi="Arial" w:cs="Arial"/>
                <w:sz w:val="6"/>
                <w:szCs w:val="6"/>
              </w:rPr>
            </w:pPr>
          </w:p>
          <w:p w:rsidR="00F87130" w:rsidRDefault="00F87130" w:rsidP="00252EB1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F87130" w:rsidRDefault="00535E46" w:rsidP="00252EB1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      </w:t>
            </w:r>
          </w:p>
        </w:tc>
      </w:tr>
      <w:tr w:rsidR="00291524" w:rsidTr="00E514AB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  <w:tcBorders>
              <w:left w:val="single" w:sz="4" w:space="0" w:color="auto"/>
            </w:tcBorders>
          </w:tcPr>
          <w:p w:rsidR="00291524" w:rsidRPr="00B343C7" w:rsidRDefault="00291524" w:rsidP="00E514A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95204">
              <w:rPr>
                <w:rFonts w:ascii="Arial" w:hAnsi="Arial" w:cs="Arial"/>
                <w:b/>
              </w:rPr>
              <w:t>2</w:t>
            </w:r>
          </w:p>
          <w:p w:rsidR="00291524" w:rsidRPr="006A2CAB" w:rsidRDefault="00291524" w:rsidP="00E514AB">
            <w:pPr>
              <w:rPr>
                <w:rFonts w:ascii="Arial" w:hAnsi="Arial" w:cs="Arial"/>
                <w:sz w:val="4"/>
                <w:szCs w:val="4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Messe </w:t>
            </w:r>
            <w:r w:rsidRPr="00CB7F73">
              <w:rPr>
                <w:rFonts w:ascii="Arial" w:hAnsi="Arial" w:cs="Arial"/>
                <w:b/>
                <w:sz w:val="20"/>
                <w:szCs w:val="19"/>
              </w:rPr>
              <w:t>Vigiliari</w:t>
            </w:r>
          </w:p>
          <w:p w:rsidR="00A84222" w:rsidRPr="00A84222" w:rsidRDefault="00A84222" w:rsidP="00E514AB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692" w:type="dxa"/>
            <w:shd w:val="clear" w:color="auto" w:fill="auto"/>
          </w:tcPr>
          <w:p w:rsidR="00291524" w:rsidRPr="002A4013" w:rsidRDefault="00291524" w:rsidP="00E514A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291524" w:rsidRPr="002A4013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291524" w:rsidRPr="00181070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B94C78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C3D11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Pr="000C3D11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0C3D11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29152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2A4013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A4013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291524" w:rsidRPr="002A4013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Pr="004E7B87" w:rsidRDefault="00291524" w:rsidP="00E514AB">
            <w:pPr>
              <w:rPr>
                <w:rFonts w:ascii="Arial" w:hAnsi="Arial" w:cs="Arial"/>
                <w:sz w:val="19"/>
                <w:szCs w:val="19"/>
              </w:rPr>
            </w:pPr>
            <w:r w:rsidRPr="004E7B87">
              <w:rPr>
                <w:rFonts w:ascii="Arial" w:hAnsi="Arial" w:cs="Arial"/>
                <w:sz w:val="19"/>
                <w:szCs w:val="19"/>
              </w:rPr>
              <w:t xml:space="preserve">Confessioni </w:t>
            </w:r>
          </w:p>
          <w:p w:rsidR="00291524" w:rsidRPr="002A4013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Default="00291524" w:rsidP="00E514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Pr="00B94C7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DD6328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35E46">
              <w:rPr>
                <w:rFonts w:ascii="Arial" w:hAnsi="Arial" w:cs="Arial"/>
                <w:sz w:val="19"/>
                <w:szCs w:val="19"/>
              </w:rPr>
              <w:t xml:space="preserve">Viganò Carlo </w:t>
            </w:r>
            <w:r w:rsidR="0069320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87130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B86FCE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291524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FF3274" w:rsidRDefault="00535E46" w:rsidP="00A84222">
            <w:pP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      </w:t>
            </w:r>
          </w:p>
        </w:tc>
      </w:tr>
      <w:tr w:rsidR="00291524" w:rsidRPr="00DB0D88" w:rsidTr="00E514AB">
        <w:trPr>
          <w:trHeight w:val="1108"/>
        </w:trPr>
        <w:tc>
          <w:tcPr>
            <w:tcW w:w="2219" w:type="dxa"/>
            <w:tcBorders>
              <w:top w:val="single" w:sz="6" w:space="0" w:color="auto"/>
            </w:tcBorders>
          </w:tcPr>
          <w:p w:rsidR="00291524" w:rsidRPr="00B343C7" w:rsidRDefault="00291524" w:rsidP="00E514A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91524" w:rsidRDefault="00291524" w:rsidP="00E514A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95204">
              <w:rPr>
                <w:rFonts w:ascii="Arial" w:hAnsi="Arial" w:cs="Arial"/>
                <w:b/>
              </w:rPr>
              <w:t>3</w:t>
            </w:r>
          </w:p>
          <w:p w:rsidR="00291524" w:rsidRDefault="00291524" w:rsidP="00E514AB">
            <w:pPr>
              <w:rPr>
                <w:rFonts w:ascii="Arial" w:hAnsi="Arial" w:cs="Arial"/>
                <w:sz w:val="4"/>
                <w:szCs w:val="4"/>
              </w:rPr>
            </w:pPr>
          </w:p>
          <w:p w:rsidR="00291524" w:rsidRPr="006A2CAB" w:rsidRDefault="00291524" w:rsidP="00E514AB">
            <w:pPr>
              <w:rPr>
                <w:rFonts w:ascii="Arial" w:hAnsi="Arial" w:cs="Arial"/>
                <w:sz w:val="4"/>
                <w:szCs w:val="4"/>
              </w:rPr>
            </w:pPr>
          </w:p>
          <w:p w:rsidR="00B86FCE" w:rsidRDefault="00F87130" w:rsidP="00E514A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V</w:t>
            </w:r>
            <w:r w:rsidR="00895204">
              <w:rPr>
                <w:rFonts w:ascii="Arial" w:hAnsi="Arial" w:cs="Arial"/>
                <w:b/>
                <w:sz w:val="19"/>
                <w:szCs w:val="19"/>
              </w:rPr>
              <w:t>I</w:t>
            </w:r>
            <w:r w:rsidR="00693201">
              <w:rPr>
                <w:rFonts w:ascii="Arial" w:hAnsi="Arial" w:cs="Arial"/>
                <w:b/>
                <w:sz w:val="19"/>
                <w:szCs w:val="19"/>
              </w:rPr>
              <w:t>I</w:t>
            </w:r>
            <w:r w:rsidR="002726BB">
              <w:rPr>
                <w:rFonts w:ascii="Arial" w:hAnsi="Arial" w:cs="Arial"/>
                <w:b/>
                <w:sz w:val="19"/>
                <w:szCs w:val="19"/>
              </w:rPr>
              <w:t xml:space="preserve"> Domenica dopo Pentecoste </w:t>
            </w:r>
          </w:p>
          <w:p w:rsidR="00291524" w:rsidRPr="00FA4BAC" w:rsidRDefault="00291524" w:rsidP="00E514AB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692" w:type="dxa"/>
          </w:tcPr>
          <w:p w:rsidR="00291524" w:rsidRPr="00D94E96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A84222" w:rsidRDefault="00291524" w:rsidP="0000514F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A84222" w:rsidRPr="004A1F7C" w:rsidRDefault="00A84222" w:rsidP="00A84222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Default="00291524" w:rsidP="00DD6328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291524" w:rsidRPr="006353ED" w:rsidRDefault="00291524" w:rsidP="00E514AB">
            <w:pPr>
              <w:jc w:val="right"/>
              <w:rPr>
                <w:rFonts w:ascii="Arial" w:hAnsi="Arial" w:cs="Arial"/>
                <w:sz w:val="6"/>
                <w:szCs w:val="19"/>
              </w:rPr>
            </w:pPr>
          </w:p>
          <w:p w:rsidR="00291524" w:rsidRPr="00DD6328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D6328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A84222" w:rsidRPr="004E7B87" w:rsidRDefault="00A84222" w:rsidP="00E514AB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291524" w:rsidRPr="00DB0D88" w:rsidRDefault="00291524" w:rsidP="00E514A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291524" w:rsidRPr="00D94E96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Default="00535E46" w:rsidP="00E514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Rigamonti e Gerosa </w:t>
            </w:r>
          </w:p>
          <w:p w:rsidR="00291524" w:rsidRPr="004E7B87" w:rsidRDefault="00291524" w:rsidP="00E514AB">
            <w:pPr>
              <w:rPr>
                <w:rFonts w:ascii="Arial" w:hAnsi="Arial" w:cs="Arial"/>
                <w:sz w:val="6"/>
                <w:szCs w:val="6"/>
              </w:rPr>
            </w:pPr>
          </w:p>
          <w:p w:rsidR="00291524" w:rsidRDefault="00291524" w:rsidP="00A8422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35E46">
              <w:rPr>
                <w:rFonts w:ascii="Arial" w:hAnsi="Arial" w:cs="Arial"/>
                <w:sz w:val="19"/>
                <w:szCs w:val="19"/>
              </w:rPr>
              <w:t xml:space="preserve">Borgonovo Giuseppe </w:t>
            </w:r>
          </w:p>
          <w:p w:rsidR="00291524" w:rsidRPr="00B25F08" w:rsidRDefault="00291524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DD6328" w:rsidRDefault="00DD6328" w:rsidP="00E514A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A84222" w:rsidRDefault="00A84222" w:rsidP="00E514AB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291524" w:rsidRPr="00EE52B8" w:rsidRDefault="00535E46" w:rsidP="00A5007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      </w:t>
            </w:r>
          </w:p>
        </w:tc>
      </w:tr>
    </w:tbl>
    <w:p w:rsidR="0000514F" w:rsidRDefault="00A0225A" w:rsidP="00291524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45" style="position:absolute;margin-left:80.2pt;margin-top:370.75pt;width:204pt;height:92.25pt;z-index:-251630592;mso-position-horizontal-relative:text;mso-position-vertical-relative:text" arcsize="10923f" strokecolor="black [3213]" strokeweight="1.75pt">
            <v:textbox style="mso-next-textbox:#_x0000_s1045">
              <w:txbxContent>
                <w:p w:rsidR="0000514F" w:rsidRPr="00D922AD" w:rsidRDefault="0000514F" w:rsidP="0000514F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00514F" w:rsidRPr="002F2735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00514F" w:rsidRPr="002F2735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00514F" w:rsidRPr="002F2735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00514F" w:rsidRPr="002F2735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00514F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00514F" w:rsidRPr="00881CF2" w:rsidRDefault="0000514F" w:rsidP="0000514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5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00514F" w:rsidRPr="002F2735" w:rsidRDefault="0000514F" w:rsidP="0000514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00514F" w:rsidRPr="00842364" w:rsidRDefault="0000514F" w:rsidP="0000514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00514F" w:rsidRDefault="0000514F" w:rsidP="0000514F"/>
              </w:txbxContent>
            </v:textbox>
          </v:roundrect>
        </w:pict>
      </w:r>
    </w:p>
    <w:p w:rsidR="00291524" w:rsidRDefault="00A0225A" w:rsidP="00291524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33" style="position:absolute;margin-left:91.45pt;margin-top:421pt;width:204pt;height:92.25pt;z-index:-251638784" arcsize="10923f" strokecolor="black [3213]" strokeweight="1.75pt">
            <v:textbox style="mso-next-textbox:#_x0000_s1033">
              <w:txbxContent>
                <w:p w:rsidR="00291524" w:rsidRPr="00D922AD" w:rsidRDefault="00291524" w:rsidP="00291524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291524" w:rsidRPr="002F2735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291524" w:rsidRPr="002F2735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291524" w:rsidRPr="002F2735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291524" w:rsidRPr="002F2735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291524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291524" w:rsidRPr="00881CF2" w:rsidRDefault="00291524" w:rsidP="0029152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6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291524" w:rsidRPr="002F2735" w:rsidRDefault="00291524" w:rsidP="00291524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291524" w:rsidRPr="00842364" w:rsidRDefault="00291524" w:rsidP="00291524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91524" w:rsidRDefault="00291524" w:rsidP="00291524"/>
              </w:txbxContent>
            </v:textbox>
          </v:roundrect>
        </w:pict>
      </w:r>
    </w:p>
    <w:p w:rsidR="00291524" w:rsidRDefault="00291524" w:rsidP="00291524">
      <w:pPr>
        <w:rPr>
          <w:b/>
          <w:sz w:val="28"/>
          <w:u w:val="single"/>
        </w:rPr>
      </w:pPr>
    </w:p>
    <w:p w:rsidR="00A11DA6" w:rsidRDefault="00A11DA6" w:rsidP="00291524">
      <w:pPr>
        <w:rPr>
          <w:b/>
          <w:sz w:val="28"/>
          <w:u w:val="single"/>
        </w:rPr>
      </w:pPr>
    </w:p>
    <w:p w:rsidR="00A11DA6" w:rsidRDefault="00A11DA6" w:rsidP="00291524">
      <w:pPr>
        <w:rPr>
          <w:b/>
          <w:sz w:val="28"/>
          <w:u w:val="single"/>
        </w:rPr>
      </w:pPr>
    </w:p>
    <w:p w:rsidR="0000514F" w:rsidRDefault="0000514F" w:rsidP="00291524">
      <w:pPr>
        <w:rPr>
          <w:b/>
          <w:sz w:val="28"/>
          <w:u w:val="single"/>
        </w:rPr>
      </w:pPr>
    </w:p>
    <w:p w:rsidR="00291524" w:rsidRDefault="00291524" w:rsidP="00291524">
      <w:pPr>
        <w:rPr>
          <w:b/>
          <w:sz w:val="28"/>
          <w:u w:val="single"/>
        </w:rPr>
      </w:pPr>
    </w:p>
    <w:p w:rsidR="00291524" w:rsidRDefault="00291524" w:rsidP="00291524">
      <w:pPr>
        <w:rPr>
          <w:b/>
          <w:sz w:val="28"/>
          <w:u w:val="single"/>
        </w:rPr>
      </w:pPr>
    </w:p>
    <w:p w:rsidR="00535E46" w:rsidRDefault="00535E46" w:rsidP="00291524">
      <w:pPr>
        <w:rPr>
          <w:b/>
          <w:sz w:val="28"/>
          <w:u w:val="single"/>
        </w:rPr>
      </w:pPr>
    </w:p>
    <w:p w:rsidR="00291524" w:rsidRDefault="00291524" w:rsidP="00291524">
      <w:pPr>
        <w:rPr>
          <w:b/>
          <w:sz w:val="28"/>
          <w:u w:val="single"/>
        </w:rPr>
      </w:pPr>
    </w:p>
    <w:p w:rsidR="00291524" w:rsidRDefault="00A0225A" w:rsidP="00291524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pict>
          <v:roundrect id="_x0000_s1031" style="position:absolute;margin-left:5.4pt;margin-top:.8pt;width:363.75pt;height:25.5pt;z-index:251674624" arcsize="10923f" strokecolor="black [3213]" strokeweight="1.5pt">
            <v:textbox style="mso-next-textbox:#_x0000_s1031">
              <w:txbxContent>
                <w:p w:rsidR="00291524" w:rsidRPr="00890B76" w:rsidRDefault="00291524" w:rsidP="00291524">
                  <w:pPr>
                    <w:tabs>
                      <w:tab w:val="left" w:pos="993"/>
                    </w:tabs>
                    <w:jc w:val="center"/>
                    <w:rPr>
                      <w:rFonts w:ascii="Georgia" w:hAnsi="Georgia"/>
                      <w:b/>
                      <w:szCs w:val="26"/>
                    </w:rPr>
                  </w:pPr>
                  <w:r w:rsidRPr="00890B76">
                    <w:rPr>
                      <w:rFonts w:ascii="Georgia" w:hAnsi="Georgia"/>
                      <w:b/>
                      <w:szCs w:val="26"/>
                    </w:rPr>
                    <w:t>PARROCCHIA Ss. GIACOMO e FILIPPO - MERONE</w:t>
                  </w:r>
                </w:p>
                <w:p w:rsidR="00291524" w:rsidRPr="003263AF" w:rsidRDefault="00291524" w:rsidP="00291524">
                  <w:pPr>
                    <w:tabs>
                      <w:tab w:val="left" w:pos="993"/>
                    </w:tabs>
                    <w:rPr>
                      <w:rFonts w:ascii="Georgia" w:hAnsi="Georgia"/>
                      <w:b/>
                    </w:rPr>
                  </w:pPr>
                </w:p>
              </w:txbxContent>
            </v:textbox>
          </v:roundrect>
        </w:pict>
      </w:r>
    </w:p>
    <w:p w:rsidR="00291524" w:rsidRDefault="00291524" w:rsidP="00291524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166370</wp:posOffset>
            </wp:positionV>
            <wp:extent cx="1095375" cy="1847850"/>
            <wp:effectExtent l="19050" t="0" r="9525" b="0"/>
            <wp:wrapSquare wrapText="bothSides"/>
            <wp:docPr id="4" name="Immagine 4" descr="https://liveromeguide.files.wordpress.com/2015/05/giubilemisericord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veromeguide.files.wordpress.com/2015/05/giubilemisericordi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524" w:rsidRPr="00CF345F" w:rsidRDefault="00291524" w:rsidP="00291524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10795</wp:posOffset>
            </wp:positionV>
            <wp:extent cx="952500" cy="1381125"/>
            <wp:effectExtent l="38100" t="19050" r="19050" b="28575"/>
            <wp:wrapSquare wrapText="bothSides"/>
            <wp:docPr id="5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81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b/>
          <w:sz w:val="28"/>
          <w:u w:val="single"/>
        </w:rPr>
        <w:t xml:space="preserve">               </w:t>
      </w:r>
    </w:p>
    <w:p w:rsidR="00291524" w:rsidRPr="0035780D" w:rsidRDefault="00291524" w:rsidP="00291524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291524" w:rsidRDefault="00291524" w:rsidP="00291524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12700</wp:posOffset>
            </wp:positionV>
            <wp:extent cx="704850" cy="752475"/>
            <wp:effectExtent l="19050" t="19050" r="19050" b="28575"/>
            <wp:wrapNone/>
            <wp:docPr id="13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71552" behindDoc="1" locked="0" layoutInCell="1" allowOverlap="0">
            <wp:simplePos x="0" y="0"/>
            <wp:positionH relativeFrom="column">
              <wp:posOffset>876935</wp:posOffset>
            </wp:positionH>
            <wp:positionV relativeFrom="paragraph">
              <wp:posOffset>13335</wp:posOffset>
            </wp:positionV>
            <wp:extent cx="876300" cy="704850"/>
            <wp:effectExtent l="19050" t="19050" r="19050" b="19050"/>
            <wp:wrapTight wrapText="bothSides">
              <wp:wrapPolygon edited="0">
                <wp:start x="-470" y="-584"/>
                <wp:lineTo x="-470" y="22184"/>
                <wp:lineTo x="22070" y="22184"/>
                <wp:lineTo x="22070" y="-584"/>
                <wp:lineTo x="-470" y="-584"/>
              </wp:wrapPolygon>
            </wp:wrapTight>
            <wp:docPr id="14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13335</wp:posOffset>
            </wp:positionV>
            <wp:extent cx="641350" cy="752475"/>
            <wp:effectExtent l="38100" t="19050" r="25400" b="28575"/>
            <wp:wrapSquare wrapText="bothSides"/>
            <wp:docPr id="15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</w:t>
      </w:r>
    </w:p>
    <w:p w:rsidR="00291524" w:rsidRDefault="00291524" w:rsidP="00291524">
      <w:pPr>
        <w:rPr>
          <w:sz w:val="28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Default="00291524" w:rsidP="00291524">
      <w:pPr>
        <w:rPr>
          <w:sz w:val="2"/>
          <w:szCs w:val="6"/>
        </w:rPr>
      </w:pPr>
    </w:p>
    <w:p w:rsidR="00291524" w:rsidRPr="004342A5" w:rsidRDefault="00291524" w:rsidP="00291524">
      <w:pPr>
        <w:rPr>
          <w:sz w:val="2"/>
          <w:szCs w:val="6"/>
        </w:rPr>
      </w:pPr>
    </w:p>
    <w:p w:rsidR="00291524" w:rsidRPr="00C56DAA" w:rsidRDefault="00291524" w:rsidP="00291524">
      <w:pPr>
        <w:jc w:val="center"/>
        <w:rPr>
          <w:b/>
          <w:sz w:val="16"/>
        </w:rPr>
      </w:pPr>
    </w:p>
    <w:p w:rsidR="00291524" w:rsidRDefault="00291524" w:rsidP="00291524">
      <w:pPr>
        <w:jc w:val="center"/>
        <w:rPr>
          <w:b/>
          <w:sz w:val="16"/>
        </w:rPr>
      </w:pPr>
    </w:p>
    <w:p w:rsidR="00291524" w:rsidRDefault="00291524" w:rsidP="00291524">
      <w:pPr>
        <w:jc w:val="center"/>
        <w:rPr>
          <w:b/>
          <w:sz w:val="16"/>
        </w:rPr>
      </w:pPr>
    </w:p>
    <w:p w:rsidR="00291524" w:rsidRDefault="00291524" w:rsidP="00291524">
      <w:pPr>
        <w:jc w:val="center"/>
        <w:rPr>
          <w:b/>
          <w:sz w:val="16"/>
        </w:rPr>
      </w:pPr>
    </w:p>
    <w:p w:rsidR="00291524" w:rsidRPr="00F4488F" w:rsidRDefault="00291524" w:rsidP="00291524">
      <w:pPr>
        <w:jc w:val="center"/>
        <w:rPr>
          <w:b/>
          <w:sz w:val="16"/>
        </w:rPr>
      </w:pPr>
    </w:p>
    <w:p w:rsidR="00291524" w:rsidRPr="008F4257" w:rsidRDefault="00291524" w:rsidP="00291524">
      <w:pPr>
        <w:jc w:val="center"/>
        <w:rPr>
          <w:b/>
          <w:sz w:val="2"/>
        </w:rPr>
      </w:pPr>
    </w:p>
    <w:p w:rsidR="00291524" w:rsidRDefault="00291524" w:rsidP="00291524">
      <w:pPr>
        <w:jc w:val="center"/>
        <w:rPr>
          <w:b/>
          <w:sz w:val="16"/>
        </w:rPr>
      </w:pPr>
    </w:p>
    <w:p w:rsidR="00291524" w:rsidRPr="0002108C" w:rsidRDefault="00291524" w:rsidP="00291524">
      <w:pPr>
        <w:jc w:val="center"/>
        <w:rPr>
          <w:b/>
          <w:sz w:val="14"/>
        </w:rPr>
      </w:pPr>
    </w:p>
    <w:p w:rsidR="00291524" w:rsidRPr="008E1864" w:rsidRDefault="00895204" w:rsidP="00291524">
      <w:pPr>
        <w:jc w:val="center"/>
        <w:rPr>
          <w:b/>
          <w:sz w:val="6"/>
          <w:szCs w:val="6"/>
        </w:rPr>
      </w:pPr>
      <w:r>
        <w:rPr>
          <w:b/>
          <w:sz w:val="28"/>
        </w:rPr>
        <w:t>26</w:t>
      </w:r>
      <w:r w:rsidR="006E23F1">
        <w:rPr>
          <w:b/>
          <w:sz w:val="28"/>
        </w:rPr>
        <w:t xml:space="preserve"> GIUGNO</w:t>
      </w:r>
      <w:r w:rsidR="00291524">
        <w:rPr>
          <w:b/>
          <w:sz w:val="28"/>
        </w:rPr>
        <w:t xml:space="preserve"> 2016     </w:t>
      </w:r>
      <w:r w:rsidR="00291524" w:rsidRPr="008E1864">
        <w:rPr>
          <w:b/>
          <w:sz w:val="28"/>
        </w:rPr>
        <w:t xml:space="preserve"> </w:t>
      </w:r>
      <w:r w:rsidR="00291524">
        <w:rPr>
          <w:b/>
          <w:sz w:val="28"/>
        </w:rPr>
        <w:t xml:space="preserve">                                  </w:t>
      </w:r>
      <w:r w:rsidR="00291524" w:rsidRPr="008E1864">
        <w:rPr>
          <w:b/>
          <w:sz w:val="28"/>
        </w:rPr>
        <w:t>Anno I</w:t>
      </w:r>
      <w:r w:rsidR="00291524">
        <w:rPr>
          <w:b/>
          <w:sz w:val="28"/>
        </w:rPr>
        <w:t>V</w:t>
      </w:r>
      <w:r w:rsidR="00291524" w:rsidRPr="008E1864">
        <w:rPr>
          <w:b/>
          <w:sz w:val="28"/>
        </w:rPr>
        <w:t xml:space="preserve">, n° </w:t>
      </w:r>
      <w:r w:rsidR="00291524">
        <w:rPr>
          <w:b/>
          <w:sz w:val="28"/>
        </w:rPr>
        <w:t>1</w:t>
      </w:r>
      <w:r w:rsidR="006E23F1">
        <w:rPr>
          <w:b/>
          <w:sz w:val="28"/>
        </w:rPr>
        <w:t>7</w:t>
      </w:r>
      <w:r>
        <w:rPr>
          <w:b/>
          <w:sz w:val="28"/>
        </w:rPr>
        <w:t>2</w:t>
      </w:r>
    </w:p>
    <w:p w:rsidR="00291524" w:rsidRPr="006A1DD1" w:rsidRDefault="00A0225A" w:rsidP="00291524">
      <w:pPr>
        <w:jc w:val="center"/>
        <w:rPr>
          <w:b/>
          <w:sz w:val="6"/>
          <w:szCs w:val="6"/>
        </w:rPr>
      </w:pPr>
      <w:r w:rsidRPr="00A0225A">
        <w:rPr>
          <w:b/>
          <w:noProof/>
          <w:sz w:val="28"/>
        </w:rPr>
        <w:pict>
          <v:roundrect id="_x0000_s1030" style="position:absolute;left:0;text-align:left;margin-left:5.4pt;margin-top:2.85pt;width:373.5pt;height:103.95pt;z-index:251673600" arcsize="10923f" strokecolor="#0d0d0d [3069]" strokeweight="1.75pt">
            <v:textbox style="mso-next-textbox:#_x0000_s1030">
              <w:txbxContent>
                <w:p w:rsidR="00291524" w:rsidRPr="00E835CA" w:rsidRDefault="00291524" w:rsidP="00291524">
                  <w:pPr>
                    <w:ind w:left="709" w:hanging="142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b/>
                      <w:sz w:val="22"/>
                      <w:szCs w:val="21"/>
                    </w:rPr>
                    <w:t xml:space="preserve">  </w:t>
                  </w:r>
                  <w:proofErr w:type="spellStart"/>
                  <w:r w:rsidR="006E23F1">
                    <w:rPr>
                      <w:b/>
                      <w:sz w:val="22"/>
                      <w:szCs w:val="21"/>
                    </w:rPr>
                    <w:t>V</w:t>
                  </w:r>
                  <w:r w:rsidR="00895204">
                    <w:rPr>
                      <w:b/>
                      <w:sz w:val="22"/>
                      <w:szCs w:val="21"/>
                    </w:rPr>
                    <w:t>I</w:t>
                  </w:r>
                  <w:proofErr w:type="spellEnd"/>
                  <w:r w:rsidR="00D26895">
                    <w:rPr>
                      <w:b/>
                      <w:sz w:val="22"/>
                      <w:szCs w:val="21"/>
                    </w:rPr>
                    <w:t xml:space="preserve"> DOMENICA DOPO PENTECOSTE </w:t>
                  </w:r>
                  <w:r w:rsidRPr="00B51308">
                    <w:rPr>
                      <w:b/>
                      <w:sz w:val="20"/>
                      <w:szCs w:val="21"/>
                    </w:rPr>
                    <w:t xml:space="preserve"> </w:t>
                  </w:r>
                </w:p>
                <w:p w:rsidR="00291524" w:rsidRPr="001030F6" w:rsidRDefault="00291524" w:rsidP="00291524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535E46" w:rsidRDefault="00535E46" w:rsidP="00535E46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Es 24, 3 – 18: Mosè stabilisce nel sangue l’alleanza tra Dio e il popolo. </w:t>
                  </w:r>
                </w:p>
                <w:p w:rsidR="00535E46" w:rsidRPr="00535E46" w:rsidRDefault="00535E46" w:rsidP="00535E46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</w:p>
                <w:p w:rsidR="00535E46" w:rsidRPr="001030F6" w:rsidRDefault="00535E46" w:rsidP="00535E46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535E46" w:rsidRDefault="00535E46" w:rsidP="00535E46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49(50):Ascoltate oggi la voce del Signore.  </w:t>
                  </w:r>
                </w:p>
                <w:p w:rsidR="00535E46" w:rsidRPr="00535E46" w:rsidRDefault="00535E46" w:rsidP="00535E46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535E46" w:rsidRPr="001030F6" w:rsidRDefault="00535E46" w:rsidP="00535E46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535E46" w:rsidRDefault="00535E46" w:rsidP="00535E46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Eb 8, 6 – 13a:Gesù mediatore di un’alleanza migliore. </w:t>
                  </w:r>
                </w:p>
                <w:p w:rsidR="00535E46" w:rsidRPr="00535E46" w:rsidRDefault="00535E46" w:rsidP="00535E46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535E46" w:rsidRPr="001030F6" w:rsidRDefault="00535E46" w:rsidP="00535E46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535E46" w:rsidRPr="00D503B1" w:rsidRDefault="00535E46" w:rsidP="00535E46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Gv 19, 30 – 35: “Tutto è compiuto”. Sangue ed acqua. </w:t>
                  </w:r>
                </w:p>
                <w:p w:rsidR="00884401" w:rsidRPr="00D503B1" w:rsidRDefault="00884401" w:rsidP="00F87130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</w:p>
              </w:txbxContent>
            </v:textbox>
          </v:roundrect>
        </w:pict>
      </w:r>
    </w:p>
    <w:p w:rsidR="00291524" w:rsidRDefault="00291524" w:rsidP="00291524">
      <w:pPr>
        <w:jc w:val="both"/>
        <w:rPr>
          <w:rFonts w:ascii="Arial" w:hAnsi="Arial" w:cs="Arial"/>
          <w:sz w:val="20"/>
        </w:rPr>
      </w:pPr>
    </w:p>
    <w:p w:rsidR="00291524" w:rsidRDefault="00291524" w:rsidP="00291524">
      <w:pPr>
        <w:jc w:val="both"/>
        <w:rPr>
          <w:rFonts w:ascii="Arial" w:hAnsi="Arial" w:cs="Arial"/>
          <w:sz w:val="20"/>
        </w:rPr>
      </w:pPr>
    </w:p>
    <w:p w:rsidR="00291524" w:rsidRDefault="00291524" w:rsidP="00291524">
      <w:pPr>
        <w:jc w:val="both"/>
        <w:rPr>
          <w:rFonts w:ascii="Arial" w:hAnsi="Arial" w:cs="Arial"/>
          <w:sz w:val="20"/>
        </w:rPr>
      </w:pPr>
    </w:p>
    <w:p w:rsidR="00291524" w:rsidRDefault="00291524" w:rsidP="00291524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91524" w:rsidRDefault="00291524" w:rsidP="00291524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291524" w:rsidRDefault="00291524" w:rsidP="00291524">
      <w:pPr>
        <w:jc w:val="center"/>
        <w:rPr>
          <w:rStyle w:val="Enfasigrassetto"/>
          <w:rFonts w:ascii="Arial" w:hAnsi="Arial" w:cs="Arial"/>
          <w:szCs w:val="22"/>
        </w:rPr>
      </w:pPr>
    </w:p>
    <w:p w:rsidR="00291524" w:rsidRDefault="00291524" w:rsidP="00291524">
      <w:pPr>
        <w:pStyle w:val="NormaleWeb"/>
        <w:shd w:val="clear" w:color="auto" w:fill="FFFFFF"/>
        <w:spacing w:before="0" w:beforeAutospacing="0" w:after="0" w:afterAutospacing="0"/>
        <w:jc w:val="both"/>
        <w:rPr>
          <w:szCs w:val="20"/>
        </w:rPr>
      </w:pPr>
    </w:p>
    <w:p w:rsidR="00F87130" w:rsidRDefault="00F87130" w:rsidP="00291524">
      <w:pPr>
        <w:pStyle w:val="NormaleWeb"/>
        <w:shd w:val="clear" w:color="auto" w:fill="FFFFFF"/>
        <w:spacing w:before="0" w:beforeAutospacing="0" w:after="0" w:afterAutospacing="0"/>
        <w:jc w:val="both"/>
        <w:rPr>
          <w:szCs w:val="20"/>
        </w:rPr>
      </w:pPr>
    </w:p>
    <w:p w:rsidR="00895204" w:rsidRDefault="00895204" w:rsidP="00291524">
      <w:pPr>
        <w:pStyle w:val="NormaleWeb"/>
        <w:shd w:val="clear" w:color="auto" w:fill="FFFFFF"/>
        <w:spacing w:before="0" w:beforeAutospacing="0" w:after="0" w:afterAutospacing="0"/>
        <w:jc w:val="both"/>
        <w:rPr>
          <w:szCs w:val="20"/>
        </w:rPr>
      </w:pPr>
    </w:p>
    <w:p w:rsidR="00884401" w:rsidRDefault="00884401" w:rsidP="0029152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10"/>
          <w:szCs w:val="23"/>
        </w:rPr>
      </w:pPr>
    </w:p>
    <w:p w:rsidR="00895204" w:rsidRPr="00895204" w:rsidRDefault="00895204" w:rsidP="00895204">
      <w:pPr>
        <w:jc w:val="both"/>
        <w:rPr>
          <w:rFonts w:asciiTheme="minorHAnsi" w:hAnsiTheme="minorHAnsi"/>
          <w:sz w:val="22"/>
        </w:rPr>
      </w:pPr>
      <w:r w:rsidRPr="00895204">
        <w:rPr>
          <w:rFonts w:asciiTheme="minorHAnsi" w:hAnsiTheme="minorHAnsi"/>
          <w:sz w:val="22"/>
        </w:rPr>
        <w:t xml:space="preserve">Antica Alleanza. Nuova Alleanza. Entrambe sancite dal sangue. La prima su altari di pietra  con sacrifici animali. Questa sull’altare della croce del Figlio di Dio. </w:t>
      </w:r>
      <w:r w:rsidRPr="00895204">
        <w:rPr>
          <w:rFonts w:asciiTheme="minorHAnsi" w:hAnsiTheme="minorHAnsi"/>
          <w:i/>
          <w:sz w:val="22"/>
        </w:rPr>
        <w:t>“Tutto è compiuto”</w:t>
      </w:r>
      <w:r w:rsidRPr="00895204">
        <w:rPr>
          <w:rFonts w:asciiTheme="minorHAnsi" w:hAnsiTheme="minorHAnsi"/>
          <w:sz w:val="22"/>
        </w:rPr>
        <w:t xml:space="preserve">. Cristo compie la salvezza di tutti gli uomini che vorranno riconoscere nella sua consegna </w:t>
      </w:r>
      <w:r w:rsidRPr="00895204">
        <w:rPr>
          <w:rFonts w:asciiTheme="minorHAnsi" w:hAnsiTheme="minorHAnsi"/>
          <w:i/>
          <w:sz w:val="22"/>
        </w:rPr>
        <w:t>(“e chinato il capo, consegn</w:t>
      </w:r>
      <w:r>
        <w:rPr>
          <w:rFonts w:asciiTheme="minorHAnsi" w:hAnsiTheme="minorHAnsi"/>
          <w:i/>
          <w:sz w:val="22"/>
        </w:rPr>
        <w:t>ò</w:t>
      </w:r>
      <w:r w:rsidRPr="00895204">
        <w:rPr>
          <w:rFonts w:asciiTheme="minorHAnsi" w:hAnsiTheme="minorHAnsi"/>
          <w:i/>
          <w:sz w:val="22"/>
        </w:rPr>
        <w:t xml:space="preserve"> lo spirito”)</w:t>
      </w:r>
      <w:r w:rsidRPr="00895204">
        <w:rPr>
          <w:rFonts w:asciiTheme="minorHAnsi" w:hAnsiTheme="minorHAnsi"/>
          <w:sz w:val="22"/>
        </w:rPr>
        <w:t xml:space="preserve"> la misericordia del Padre. La nuova Alleanza </w:t>
      </w:r>
      <w:r>
        <w:rPr>
          <w:rFonts w:asciiTheme="minorHAnsi" w:hAnsiTheme="minorHAnsi"/>
          <w:sz w:val="22"/>
        </w:rPr>
        <w:t>è</w:t>
      </w:r>
      <w:r w:rsidRPr="00895204">
        <w:rPr>
          <w:rFonts w:asciiTheme="minorHAnsi" w:hAnsiTheme="minorHAnsi"/>
          <w:sz w:val="22"/>
        </w:rPr>
        <w:t xml:space="preserve"> stipulata ormai nei cuori degli uomini, perché l’effusione di sangue e acqua dal  cuore di Gesù ci ha uniti e legati a lui così che </w:t>
      </w:r>
      <w:r w:rsidRPr="00535E46">
        <w:rPr>
          <w:rFonts w:asciiTheme="minorHAnsi" w:hAnsiTheme="minorHAnsi"/>
          <w:i/>
          <w:sz w:val="22"/>
        </w:rPr>
        <w:t>“</w:t>
      </w:r>
      <w:r w:rsidR="00535E46">
        <w:rPr>
          <w:rFonts w:asciiTheme="minorHAnsi" w:hAnsiTheme="minorHAnsi"/>
          <w:i/>
          <w:sz w:val="22"/>
        </w:rPr>
        <w:t xml:space="preserve"> il vivere è C</w:t>
      </w:r>
      <w:r w:rsidRPr="00535E46">
        <w:rPr>
          <w:rFonts w:asciiTheme="minorHAnsi" w:hAnsiTheme="minorHAnsi"/>
          <w:i/>
          <w:sz w:val="22"/>
        </w:rPr>
        <w:t>risto”</w:t>
      </w:r>
      <w:r w:rsidRPr="00895204">
        <w:rPr>
          <w:rFonts w:asciiTheme="minorHAnsi" w:hAnsiTheme="minorHAnsi"/>
          <w:sz w:val="22"/>
        </w:rPr>
        <w:t xml:space="preserve">. Lo Spirito Santo e la grazia dei sacramenti realizzano e compiono in ogni istante </w:t>
      </w:r>
      <w:r w:rsidR="00535E46">
        <w:rPr>
          <w:rFonts w:asciiTheme="minorHAnsi" w:hAnsiTheme="minorHAnsi"/>
          <w:sz w:val="22"/>
        </w:rPr>
        <w:t>l’</w:t>
      </w:r>
      <w:r w:rsidRPr="00895204">
        <w:rPr>
          <w:rFonts w:asciiTheme="minorHAnsi" w:hAnsiTheme="minorHAnsi"/>
          <w:sz w:val="22"/>
        </w:rPr>
        <w:t xml:space="preserve">efficacia del perdono che Dio ha voluto attraverso il sangue del suo Figlio. </w:t>
      </w:r>
      <w:r w:rsidRPr="00535E46">
        <w:rPr>
          <w:rFonts w:asciiTheme="minorHAnsi" w:hAnsiTheme="minorHAnsi"/>
          <w:i/>
          <w:sz w:val="22"/>
        </w:rPr>
        <w:t>“Tutti mi riconosceranno, dal più piccolo al più grande di loro</w:t>
      </w:r>
      <w:r w:rsidR="00535E46">
        <w:rPr>
          <w:rFonts w:asciiTheme="minorHAnsi" w:hAnsiTheme="minorHAnsi"/>
          <w:i/>
          <w:sz w:val="22"/>
        </w:rPr>
        <w:t>.</w:t>
      </w:r>
      <w:r w:rsidRPr="00535E46">
        <w:rPr>
          <w:rFonts w:asciiTheme="minorHAnsi" w:hAnsiTheme="minorHAnsi"/>
          <w:i/>
          <w:sz w:val="22"/>
        </w:rPr>
        <w:t xml:space="preserve"> </w:t>
      </w:r>
      <w:r w:rsidR="00535E46">
        <w:rPr>
          <w:rFonts w:asciiTheme="minorHAnsi" w:hAnsiTheme="minorHAnsi"/>
          <w:i/>
          <w:sz w:val="22"/>
        </w:rPr>
        <w:t>P</w:t>
      </w:r>
      <w:r w:rsidRPr="00535E46">
        <w:rPr>
          <w:rFonts w:asciiTheme="minorHAnsi" w:hAnsiTheme="minorHAnsi"/>
          <w:i/>
          <w:sz w:val="22"/>
        </w:rPr>
        <w:t>erché io perdonerò le loro iniquità e non mi ricorderò più dei loro peccati.”</w:t>
      </w:r>
      <w:r w:rsidRPr="00895204">
        <w:rPr>
          <w:rFonts w:asciiTheme="minorHAnsi" w:hAnsiTheme="minorHAnsi"/>
          <w:sz w:val="22"/>
        </w:rPr>
        <w:t xml:space="preserve"> Nell’esperienza </w:t>
      </w:r>
      <w:r w:rsidR="00535E46">
        <w:rPr>
          <w:rFonts w:asciiTheme="minorHAnsi" w:hAnsiTheme="minorHAnsi"/>
          <w:sz w:val="22"/>
        </w:rPr>
        <w:t>c</w:t>
      </w:r>
      <w:r w:rsidRPr="00895204">
        <w:rPr>
          <w:rFonts w:asciiTheme="minorHAnsi" w:hAnsiTheme="minorHAnsi"/>
          <w:sz w:val="22"/>
        </w:rPr>
        <w:t>ristiana, perciò, rinasce la speranza, il tempo e lo spazio del nostro vivere non sono più un peso e un limite, ma lo sviluppo di quell’umanità che il cuore di Cristo ha generato. L’</w:t>
      </w:r>
      <w:r w:rsidR="00535E46">
        <w:rPr>
          <w:rFonts w:asciiTheme="minorHAnsi" w:hAnsiTheme="minorHAnsi"/>
          <w:sz w:val="22"/>
        </w:rPr>
        <w:t>A</w:t>
      </w:r>
      <w:r w:rsidRPr="00895204">
        <w:rPr>
          <w:rFonts w:asciiTheme="minorHAnsi" w:hAnsiTheme="minorHAnsi"/>
          <w:sz w:val="22"/>
        </w:rPr>
        <w:t xml:space="preserve">lleanza di Dio con l’uomo non verrà meno, fondando così la possibilità di ripresa e di continua rinascita nella verità e nella santità. La vita del cristiano diventa testimonianza agli altri secondo la volontà e il disegno del </w:t>
      </w:r>
      <w:r w:rsidR="00535E46">
        <w:rPr>
          <w:rFonts w:asciiTheme="minorHAnsi" w:hAnsiTheme="minorHAnsi"/>
          <w:sz w:val="22"/>
        </w:rPr>
        <w:t>P</w:t>
      </w:r>
      <w:r w:rsidRPr="00895204">
        <w:rPr>
          <w:rFonts w:asciiTheme="minorHAnsi" w:hAnsiTheme="minorHAnsi"/>
          <w:sz w:val="22"/>
        </w:rPr>
        <w:t>adre, e attraverso il cambiamento della nostra vita cambia la vita del mondo. La Chiesa</w:t>
      </w:r>
      <w:r w:rsidR="00535E46">
        <w:rPr>
          <w:rFonts w:asciiTheme="minorHAnsi" w:hAnsiTheme="minorHAnsi"/>
          <w:sz w:val="22"/>
        </w:rPr>
        <w:t>,</w:t>
      </w:r>
      <w:r w:rsidRPr="00895204">
        <w:rPr>
          <w:rFonts w:asciiTheme="minorHAnsi" w:hAnsiTheme="minorHAnsi"/>
          <w:sz w:val="22"/>
        </w:rPr>
        <w:t xml:space="preserve"> come Maria ai piedi della croce</w:t>
      </w:r>
      <w:r w:rsidR="00535E46">
        <w:rPr>
          <w:rFonts w:asciiTheme="minorHAnsi" w:hAnsiTheme="minorHAnsi"/>
          <w:sz w:val="22"/>
        </w:rPr>
        <w:t>,</w:t>
      </w:r>
      <w:r w:rsidRPr="00895204">
        <w:rPr>
          <w:rFonts w:asciiTheme="minorHAnsi" w:hAnsiTheme="minorHAnsi"/>
          <w:sz w:val="22"/>
        </w:rPr>
        <w:t xml:space="preserve"> accoglie e rivive il mistero del sacrificio di Cristo perché l’amore di Dio raggiunga il cuore di ogni uomo.       </w:t>
      </w:r>
    </w:p>
    <w:p w:rsidR="004C11C9" w:rsidRDefault="004C11C9" w:rsidP="00895204">
      <w:pPr>
        <w:jc w:val="both"/>
        <w:rPr>
          <w:rFonts w:asciiTheme="minorHAnsi" w:hAnsiTheme="minorHAnsi"/>
          <w:sz w:val="20"/>
        </w:rPr>
      </w:pPr>
    </w:p>
    <w:p w:rsidR="00450E43" w:rsidRDefault="00450E43" w:rsidP="00895204">
      <w:pPr>
        <w:jc w:val="both"/>
        <w:rPr>
          <w:rFonts w:asciiTheme="minorHAnsi" w:hAnsiTheme="minorHAnsi"/>
          <w:sz w:val="20"/>
        </w:rPr>
      </w:pPr>
    </w:p>
    <w:p w:rsidR="00450E43" w:rsidRPr="00A16B1D" w:rsidRDefault="00450E43" w:rsidP="00450E43">
      <w:pPr>
        <w:pStyle w:val="Titolo1"/>
        <w:spacing w:before="0" w:after="0"/>
        <w:rPr>
          <w:sz w:val="36"/>
          <w:szCs w:val="36"/>
        </w:rPr>
      </w:pPr>
      <w:r w:rsidRPr="00A16B1D">
        <w:rPr>
          <w:sz w:val="36"/>
          <w:szCs w:val="36"/>
        </w:rPr>
        <w:lastRenderedPageBreak/>
        <w:t>CALENDARIO LITURGICO SETTIMANALE</w:t>
      </w:r>
    </w:p>
    <w:p w:rsidR="00450E43" w:rsidRPr="002C1CEF" w:rsidRDefault="00450E43" w:rsidP="00450E43">
      <w:pPr>
        <w:pStyle w:val="Titolo1"/>
        <w:spacing w:before="0" w:after="0"/>
        <w:rPr>
          <w:b w:val="0"/>
          <w:sz w:val="2"/>
        </w:rPr>
      </w:pPr>
    </w:p>
    <w:p w:rsidR="00450E43" w:rsidRPr="0035780D" w:rsidRDefault="00450E43" w:rsidP="00450E43">
      <w:pPr>
        <w:pStyle w:val="Titolo1"/>
        <w:spacing w:before="0" w:after="0"/>
        <w:jc w:val="center"/>
        <w:rPr>
          <w:sz w:val="2"/>
        </w:rPr>
      </w:pPr>
    </w:p>
    <w:p w:rsidR="00450E43" w:rsidRPr="00112BD9" w:rsidRDefault="00450E43" w:rsidP="00450E43">
      <w:pPr>
        <w:rPr>
          <w:sz w:val="2"/>
        </w:rPr>
      </w:pPr>
    </w:p>
    <w:p w:rsidR="00450E43" w:rsidRPr="00E04932" w:rsidRDefault="00450E43" w:rsidP="00450E43">
      <w:pPr>
        <w:jc w:val="center"/>
        <w:rPr>
          <w:rFonts w:ascii="Arial" w:hAnsi="Arial" w:cs="Arial"/>
          <w:sz w:val="32"/>
        </w:rPr>
      </w:pPr>
      <w:r w:rsidRPr="00A16B1D">
        <w:rPr>
          <w:rFonts w:ascii="Arial" w:hAnsi="Arial" w:cs="Arial"/>
          <w:sz w:val="32"/>
        </w:rPr>
        <w:t>Dal</w:t>
      </w:r>
      <w:r>
        <w:rPr>
          <w:rFonts w:ascii="Arial" w:hAnsi="Arial" w:cs="Arial"/>
          <w:sz w:val="32"/>
        </w:rPr>
        <w:t xml:space="preserve"> 26 Giugno 3 Luglio al 2016 </w:t>
      </w:r>
    </w:p>
    <w:tbl>
      <w:tblPr>
        <w:tblStyle w:val="Grigliatabella"/>
        <w:tblpPr w:leftFromText="141" w:rightFromText="141" w:vertAnchor="text" w:horzAnchor="margin" w:tblpY="159"/>
        <w:tblW w:w="76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219"/>
        <w:gridCol w:w="692"/>
        <w:gridCol w:w="4710"/>
      </w:tblGrid>
      <w:tr w:rsidR="00450E43" w:rsidTr="009C1156">
        <w:trPr>
          <w:trHeight w:val="828"/>
        </w:trPr>
        <w:tc>
          <w:tcPr>
            <w:tcW w:w="2219" w:type="dxa"/>
            <w:tcBorders>
              <w:top w:val="single" w:sz="6" w:space="0" w:color="auto"/>
            </w:tcBorders>
          </w:tcPr>
          <w:p w:rsidR="00450E43" w:rsidRPr="00B343C7" w:rsidRDefault="00450E43" w:rsidP="009C115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50E43" w:rsidRDefault="00450E43" w:rsidP="009C11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26</w:t>
            </w:r>
          </w:p>
          <w:p w:rsidR="00450E43" w:rsidRDefault="00450E43" w:rsidP="009C1156">
            <w:pPr>
              <w:rPr>
                <w:rFonts w:ascii="Arial" w:hAnsi="Arial" w:cs="Arial"/>
                <w:sz w:val="4"/>
                <w:szCs w:val="4"/>
              </w:rPr>
            </w:pPr>
          </w:p>
          <w:p w:rsidR="00450E43" w:rsidRPr="006A2CAB" w:rsidRDefault="00450E43" w:rsidP="009C1156">
            <w:pPr>
              <w:rPr>
                <w:rFonts w:ascii="Arial" w:hAnsi="Arial" w:cs="Arial"/>
                <w:sz w:val="4"/>
                <w:szCs w:val="4"/>
              </w:rPr>
            </w:pPr>
          </w:p>
          <w:p w:rsidR="00450E43" w:rsidRDefault="00450E43" w:rsidP="009C115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VI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Domenica dopo Pentecoste </w:t>
            </w:r>
          </w:p>
          <w:p w:rsidR="00450E43" w:rsidRPr="00FA4BAC" w:rsidRDefault="00450E43" w:rsidP="009C1156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  <w:u w:val="single"/>
              </w:rPr>
              <w:t xml:space="preserve">Giornata Mondiale per la Carità del Papa </w:t>
            </w:r>
          </w:p>
        </w:tc>
        <w:tc>
          <w:tcPr>
            <w:tcW w:w="692" w:type="dxa"/>
          </w:tcPr>
          <w:p w:rsidR="00450E43" w:rsidRPr="00D94E96" w:rsidRDefault="00450E43" w:rsidP="009C1156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450E43" w:rsidRDefault="00450E43" w:rsidP="009C1156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450E43" w:rsidRPr="004A1F7C" w:rsidRDefault="00450E43" w:rsidP="009C1156">
            <w:pPr>
              <w:rPr>
                <w:rFonts w:ascii="Arial" w:hAnsi="Arial" w:cs="Arial"/>
                <w:sz w:val="6"/>
                <w:szCs w:val="6"/>
              </w:rPr>
            </w:pPr>
          </w:p>
          <w:p w:rsidR="00450E43" w:rsidRDefault="00450E43" w:rsidP="009C115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450E43" w:rsidRPr="006353ED" w:rsidRDefault="00450E43" w:rsidP="009C1156">
            <w:pPr>
              <w:jc w:val="right"/>
              <w:rPr>
                <w:rFonts w:ascii="Arial" w:hAnsi="Arial" w:cs="Arial"/>
                <w:sz w:val="6"/>
                <w:szCs w:val="19"/>
              </w:rPr>
            </w:pPr>
          </w:p>
          <w:p w:rsidR="00450E43" w:rsidRPr="00DD6328" w:rsidRDefault="00450E43" w:rsidP="009C115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D6328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450E43" w:rsidRPr="004E7B87" w:rsidRDefault="00450E43" w:rsidP="009C115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450E43" w:rsidRPr="00DB0D88" w:rsidRDefault="00450E43" w:rsidP="009C115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450E43" w:rsidRPr="00D94E96" w:rsidRDefault="00450E43" w:rsidP="009C1156">
            <w:pPr>
              <w:rPr>
                <w:rFonts w:ascii="Arial" w:hAnsi="Arial" w:cs="Arial"/>
                <w:sz w:val="6"/>
                <w:szCs w:val="6"/>
              </w:rPr>
            </w:pPr>
          </w:p>
          <w:p w:rsidR="00450E43" w:rsidRDefault="00450E43" w:rsidP="009C115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Gobbi Alessandro, Pancotti Lina, Binda Primo </w:t>
            </w:r>
          </w:p>
          <w:p w:rsidR="00450E43" w:rsidRPr="004E7B87" w:rsidRDefault="00450E43" w:rsidP="009C1156">
            <w:pPr>
              <w:rPr>
                <w:rFonts w:ascii="Arial" w:hAnsi="Arial" w:cs="Arial"/>
                <w:sz w:val="6"/>
                <w:szCs w:val="6"/>
              </w:rPr>
            </w:pPr>
          </w:p>
          <w:p w:rsidR="00450E43" w:rsidRDefault="00450E43" w:rsidP="009C115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Intenzione dell’offerente    </w:t>
            </w:r>
          </w:p>
          <w:p w:rsidR="00450E43" w:rsidRPr="00B25F08" w:rsidRDefault="00450E43" w:rsidP="009C115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50E43" w:rsidRPr="00DD6328" w:rsidRDefault="00450E43" w:rsidP="009C115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450E43" w:rsidRDefault="00450E43" w:rsidP="009C115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50E43" w:rsidRPr="00EE52B8" w:rsidRDefault="00450E43" w:rsidP="009C115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Ernesto e Delfina Mauri    </w:t>
            </w:r>
          </w:p>
        </w:tc>
      </w:tr>
      <w:tr w:rsidR="00450E43" w:rsidTr="009C1156">
        <w:trPr>
          <w:trHeight w:val="659"/>
        </w:trPr>
        <w:tc>
          <w:tcPr>
            <w:tcW w:w="2219" w:type="dxa"/>
          </w:tcPr>
          <w:p w:rsidR="00450E43" w:rsidRDefault="00450E43" w:rsidP="009C1156">
            <w:pPr>
              <w:rPr>
                <w:rFonts w:ascii="Arial" w:hAnsi="Arial" w:cs="Arial"/>
                <w:b/>
                <w:sz w:val="6"/>
              </w:rPr>
            </w:pPr>
          </w:p>
          <w:p w:rsidR="00450E43" w:rsidRDefault="00450E43" w:rsidP="009C1156">
            <w:pPr>
              <w:jc w:val="center"/>
              <w:rPr>
                <w:rFonts w:ascii="Arial" w:hAnsi="Arial" w:cs="Arial"/>
                <w:b/>
              </w:rPr>
            </w:pPr>
            <w:r w:rsidRPr="0015260A">
              <w:rPr>
                <w:rFonts w:ascii="Arial" w:hAnsi="Arial" w:cs="Arial"/>
                <w:b/>
              </w:rPr>
              <w:t xml:space="preserve">LUN. </w:t>
            </w:r>
            <w:r>
              <w:rPr>
                <w:rFonts w:ascii="Arial" w:hAnsi="Arial" w:cs="Arial"/>
                <w:b/>
              </w:rPr>
              <w:t>27</w:t>
            </w:r>
          </w:p>
          <w:p w:rsidR="00450E43" w:rsidRPr="0015260A" w:rsidRDefault="00450E43" w:rsidP="009C1156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:rsidR="00450E43" w:rsidRPr="00F87130" w:rsidRDefault="00450E43" w:rsidP="009C1156">
            <w:pPr>
              <w:jc w:val="center"/>
              <w:rPr>
                <w:rFonts w:ascii="Arial" w:hAnsi="Arial" w:cs="Arial"/>
                <w:i/>
                <w:sz w:val="20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Arialdo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87130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87130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</w:tcPr>
          <w:p w:rsidR="00450E43" w:rsidRPr="00060FAC" w:rsidRDefault="00450E43" w:rsidP="009C1156">
            <w:pPr>
              <w:rPr>
                <w:rFonts w:ascii="Arial" w:hAnsi="Arial" w:cs="Arial"/>
                <w:b/>
                <w:sz w:val="6"/>
                <w:szCs w:val="6"/>
              </w:rPr>
            </w:pP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  <w:p w:rsidR="00450E43" w:rsidRPr="00060FAC" w:rsidRDefault="00450E43" w:rsidP="009C115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50E43" w:rsidRPr="00F87130" w:rsidRDefault="00450E43" w:rsidP="009C115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450E43" w:rsidRDefault="00450E43" w:rsidP="009C115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50E43" w:rsidRDefault="00450E43" w:rsidP="009C115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50E43" w:rsidRPr="00060FAC" w:rsidRDefault="00450E43" w:rsidP="009C1156">
            <w:pPr>
              <w:jc w:val="both"/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Luigia, Basilio e Giannino      </w:t>
            </w:r>
          </w:p>
        </w:tc>
      </w:tr>
      <w:tr w:rsidR="00450E43" w:rsidTr="009C1156">
        <w:trPr>
          <w:trHeight w:val="648"/>
        </w:trPr>
        <w:tc>
          <w:tcPr>
            <w:tcW w:w="2219" w:type="dxa"/>
          </w:tcPr>
          <w:p w:rsidR="00450E43" w:rsidRPr="00B343C7" w:rsidRDefault="00450E43" w:rsidP="009C1156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50E43" w:rsidRDefault="00450E43" w:rsidP="009C11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28</w:t>
            </w:r>
          </w:p>
          <w:p w:rsidR="00450E43" w:rsidRPr="00D520D4" w:rsidRDefault="00450E43" w:rsidP="009C115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50E43" w:rsidRPr="00FF3274" w:rsidRDefault="00450E43" w:rsidP="009C1156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S.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Ireneo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   </w:t>
            </w:r>
          </w:p>
        </w:tc>
        <w:tc>
          <w:tcPr>
            <w:tcW w:w="692" w:type="dxa"/>
          </w:tcPr>
          <w:p w:rsidR="00450E43" w:rsidRPr="00F87130" w:rsidRDefault="00450E43" w:rsidP="009C1156">
            <w:pPr>
              <w:rPr>
                <w:rFonts w:ascii="Arial" w:hAnsi="Arial" w:cs="Arial"/>
                <w:sz w:val="6"/>
                <w:szCs w:val="6"/>
              </w:rPr>
            </w:pPr>
            <w:r w:rsidRPr="00F87130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50E43" w:rsidRPr="00F87130" w:rsidRDefault="00450E43" w:rsidP="009C1156">
            <w:pPr>
              <w:rPr>
                <w:rFonts w:ascii="Arial" w:hAnsi="Arial" w:cs="Arial"/>
                <w:sz w:val="6"/>
                <w:szCs w:val="6"/>
              </w:rPr>
            </w:pPr>
          </w:p>
          <w:p w:rsidR="00450E43" w:rsidRPr="00F87130" w:rsidRDefault="00450E43" w:rsidP="009C115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450E43" w:rsidRDefault="00450E43" w:rsidP="009C1156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450E43" w:rsidRPr="004B3154" w:rsidRDefault="00450E43" w:rsidP="009C1156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450E43" w:rsidRPr="00F87130" w:rsidRDefault="00450E43" w:rsidP="009C1156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Giosuè e Silvia </w:t>
            </w:r>
          </w:p>
          <w:p w:rsidR="00450E43" w:rsidRPr="00C22BAD" w:rsidRDefault="00450E43" w:rsidP="009C1156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</w:p>
        </w:tc>
      </w:tr>
      <w:tr w:rsidR="00450E43" w:rsidTr="009C1156">
        <w:trPr>
          <w:trHeight w:val="637"/>
        </w:trPr>
        <w:tc>
          <w:tcPr>
            <w:tcW w:w="2219" w:type="dxa"/>
          </w:tcPr>
          <w:p w:rsidR="00450E43" w:rsidRDefault="00450E43" w:rsidP="009C1156">
            <w:pPr>
              <w:rPr>
                <w:rFonts w:ascii="Arial" w:hAnsi="Arial" w:cs="Arial"/>
                <w:b/>
                <w:sz w:val="6"/>
              </w:rPr>
            </w:pPr>
          </w:p>
          <w:p w:rsidR="00450E43" w:rsidRDefault="00450E43" w:rsidP="009C11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MER</w:t>
            </w:r>
            <w:r w:rsidRPr="00FD537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29</w:t>
            </w:r>
          </w:p>
          <w:p w:rsidR="00450E43" w:rsidRPr="00535E46" w:rsidRDefault="00450E43" w:rsidP="009C1156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535E46">
              <w:rPr>
                <w:rFonts w:ascii="Arial" w:hAnsi="Arial" w:cs="Arial"/>
                <w:b/>
                <w:sz w:val="19"/>
                <w:szCs w:val="19"/>
              </w:rPr>
              <w:t xml:space="preserve">Ss. PIETRO E PAOLO    </w:t>
            </w:r>
          </w:p>
        </w:tc>
        <w:tc>
          <w:tcPr>
            <w:tcW w:w="692" w:type="dxa"/>
          </w:tcPr>
          <w:p w:rsidR="00450E43" w:rsidRPr="00A84222" w:rsidRDefault="00450E43" w:rsidP="009C1156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  <w:r w:rsidRPr="00A84222">
              <w:rPr>
                <w:rFonts w:ascii="Arial" w:hAnsi="Arial" w:cs="Arial"/>
                <w:color w:val="FFFFFF" w:themeColor="background1"/>
                <w:sz w:val="6"/>
                <w:szCs w:val="6"/>
              </w:rPr>
              <w:t>0</w:t>
            </w:r>
            <w:r w:rsidRPr="00A84222">
              <w:rPr>
                <w:rFonts w:ascii="Arial" w:hAnsi="Arial" w:cs="Arial"/>
                <w:color w:val="FFFFFF" w:themeColor="background1"/>
                <w:sz w:val="19"/>
                <w:szCs w:val="19"/>
              </w:rPr>
              <w:t xml:space="preserve"> </w:t>
            </w:r>
          </w:p>
          <w:p w:rsidR="00450E43" w:rsidRPr="00A84222" w:rsidRDefault="00450E43" w:rsidP="009C1156">
            <w:pPr>
              <w:rPr>
                <w:rFonts w:ascii="Arial" w:hAnsi="Arial" w:cs="Arial"/>
                <w:sz w:val="6"/>
                <w:szCs w:val="6"/>
              </w:rPr>
            </w:pPr>
          </w:p>
          <w:p w:rsidR="00450E43" w:rsidRPr="00A84222" w:rsidRDefault="00450E43" w:rsidP="009C115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450E43" w:rsidRDefault="00450E43" w:rsidP="009C1156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450E43" w:rsidRPr="005254CE" w:rsidRDefault="00450E43" w:rsidP="009C1156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450E43" w:rsidRPr="00060FAC" w:rsidRDefault="00450E43" w:rsidP="009C115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>
              <w:rPr>
                <w:rFonts w:ascii="Arial" w:hAnsi="Arial" w:cs="Arial"/>
                <w:sz w:val="19"/>
                <w:szCs w:val="19"/>
              </w:rPr>
              <w:t xml:space="preserve"> Intenzione dell’offerente       </w:t>
            </w:r>
          </w:p>
        </w:tc>
      </w:tr>
      <w:tr w:rsidR="00450E43" w:rsidTr="009C1156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</w:tcPr>
          <w:p w:rsidR="00450E43" w:rsidRPr="00B343C7" w:rsidRDefault="00450E43" w:rsidP="009C115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50E43" w:rsidRDefault="00450E43" w:rsidP="009C11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GIO</w:t>
            </w:r>
            <w:r w:rsidRPr="00B25AB2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30</w:t>
            </w:r>
          </w:p>
          <w:p w:rsidR="00450E43" w:rsidRPr="00D520D4" w:rsidRDefault="00450E43" w:rsidP="009C115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50E43" w:rsidRPr="00A84222" w:rsidRDefault="00450E43" w:rsidP="009C115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  <w:r w:rsidRPr="00A84222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:rsidR="00450E43" w:rsidRPr="005254CE" w:rsidRDefault="00450E43" w:rsidP="009C1156">
            <w:pPr>
              <w:rPr>
                <w:rFonts w:ascii="Arial" w:hAnsi="Arial" w:cs="Arial"/>
                <w:sz w:val="6"/>
                <w:szCs w:val="6"/>
              </w:rPr>
            </w:pPr>
            <w:r w:rsidRPr="00A779A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450E43" w:rsidRDefault="00450E43" w:rsidP="009C1156">
            <w:pPr>
              <w:rPr>
                <w:rFonts w:ascii="Arial" w:hAnsi="Arial" w:cs="Arial"/>
                <w:sz w:val="6"/>
                <w:szCs w:val="6"/>
              </w:rPr>
            </w:pPr>
          </w:p>
          <w:p w:rsidR="00450E43" w:rsidRPr="00C709A0" w:rsidRDefault="00450E43" w:rsidP="009C115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16.00</w:t>
            </w:r>
          </w:p>
          <w:p w:rsidR="00450E43" w:rsidRDefault="00450E43" w:rsidP="009C1156">
            <w:pPr>
              <w:rPr>
                <w:rFonts w:ascii="Arial" w:hAnsi="Arial" w:cs="Arial"/>
                <w:sz w:val="6"/>
                <w:szCs w:val="6"/>
              </w:rPr>
            </w:pPr>
          </w:p>
          <w:p w:rsidR="00450E43" w:rsidRPr="00A84222" w:rsidRDefault="00450E43" w:rsidP="009C115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450E43" w:rsidRDefault="00450E43" w:rsidP="009C1156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450E43" w:rsidRDefault="00450E43" w:rsidP="009C1156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450E43" w:rsidRPr="00C709A0" w:rsidRDefault="00450E43" w:rsidP="009C115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</w:t>
            </w:r>
            <w:r w:rsidRPr="00C709A0">
              <w:rPr>
                <w:rFonts w:ascii="Arial" w:hAnsi="Arial" w:cs="Arial"/>
                <w:b/>
                <w:sz w:val="19"/>
                <w:szCs w:val="19"/>
                <w:u w:val="single"/>
              </w:rPr>
              <w:t>lla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residenza Anziani:</w:t>
            </w:r>
            <w:r>
              <w:rPr>
                <w:rFonts w:ascii="Arial" w:hAnsi="Arial" w:cs="Arial"/>
                <w:sz w:val="19"/>
                <w:szCs w:val="19"/>
              </w:rPr>
              <w:t xml:space="preserve">  Intenzione dell’offerente  </w:t>
            </w:r>
          </w:p>
          <w:p w:rsidR="00450E43" w:rsidRPr="004B3154" w:rsidRDefault="00450E43" w:rsidP="009C1156">
            <w:pPr>
              <w:rPr>
                <w:rFonts w:ascii="Arial" w:hAnsi="Arial" w:cs="Arial"/>
                <w:color w:val="FFFFFF" w:themeColor="background1"/>
                <w:sz w:val="6"/>
                <w:szCs w:val="6"/>
              </w:rPr>
            </w:pPr>
          </w:p>
          <w:p w:rsidR="00450E43" w:rsidRPr="00C22BAD" w:rsidRDefault="00450E43" w:rsidP="009C1156">
            <w:pPr>
              <w:rPr>
                <w:rFonts w:ascii="Arial" w:hAnsi="Arial" w:cs="Arial"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</w:t>
            </w: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 </w:t>
            </w:r>
            <w:r w:rsidRPr="00252EB1">
              <w:rPr>
                <w:rFonts w:ascii="Arial" w:hAnsi="Arial" w:cs="Arial"/>
                <w:b/>
                <w:sz w:val="19"/>
                <w:szCs w:val="19"/>
                <w:u w:val="single"/>
              </w:rPr>
              <w:t>:</w:t>
            </w:r>
            <w:r w:rsidRPr="00252EB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Michelina e Angelo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450E43" w:rsidTr="009C1156">
        <w:tblPrEx>
          <w:tblCellMar>
            <w:left w:w="70" w:type="dxa"/>
            <w:right w:w="70" w:type="dxa"/>
          </w:tblCellMar>
        </w:tblPrEx>
        <w:trPr>
          <w:trHeight w:val="548"/>
        </w:trPr>
        <w:tc>
          <w:tcPr>
            <w:tcW w:w="2219" w:type="dxa"/>
          </w:tcPr>
          <w:p w:rsidR="00450E43" w:rsidRPr="00B343C7" w:rsidRDefault="00450E43" w:rsidP="009C115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50E43" w:rsidRDefault="00450E43" w:rsidP="009C11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VEN. 1</w:t>
            </w:r>
          </w:p>
          <w:p w:rsidR="00450E43" w:rsidRPr="00D520D4" w:rsidRDefault="00450E43" w:rsidP="009C115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50E43" w:rsidRPr="00535E46" w:rsidRDefault="00450E43" w:rsidP="009C1156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Feria </w:t>
            </w:r>
            <w:r w:rsidRPr="00535E46">
              <w:rPr>
                <w:rFonts w:ascii="Arial" w:hAnsi="Arial" w:cs="Arial"/>
                <w:sz w:val="19"/>
                <w:szCs w:val="19"/>
              </w:rPr>
              <w:t xml:space="preserve">   </w:t>
            </w:r>
          </w:p>
        </w:tc>
        <w:tc>
          <w:tcPr>
            <w:tcW w:w="692" w:type="dxa"/>
            <w:shd w:val="clear" w:color="auto" w:fill="auto"/>
          </w:tcPr>
          <w:p w:rsidR="00450E43" w:rsidRPr="00DD6328" w:rsidRDefault="00450E43" w:rsidP="009C1156">
            <w:pPr>
              <w:rPr>
                <w:rFonts w:ascii="Arial" w:hAnsi="Arial" w:cs="Arial"/>
                <w:sz w:val="6"/>
                <w:szCs w:val="6"/>
              </w:rPr>
            </w:pPr>
            <w:r w:rsidRPr="005254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60FA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  <w:p w:rsidR="00450E43" w:rsidRDefault="00450E43" w:rsidP="009C115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50E43" w:rsidRDefault="00450E43" w:rsidP="009C115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50E43" w:rsidRDefault="00450E43" w:rsidP="009C1156">
            <w:pPr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  <w:p w:rsidR="00450E43" w:rsidRPr="00A84222" w:rsidRDefault="00450E43" w:rsidP="009C115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A84222">
              <w:rPr>
                <w:rFonts w:ascii="Arial" w:hAnsi="Arial" w:cs="Arial"/>
                <w:sz w:val="19"/>
                <w:szCs w:val="19"/>
              </w:rPr>
              <w:t>18.00</w:t>
            </w:r>
          </w:p>
          <w:p w:rsidR="00450E43" w:rsidRPr="005254CE" w:rsidRDefault="00450E43" w:rsidP="009C1156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shd w:val="clear" w:color="auto" w:fill="auto"/>
          </w:tcPr>
          <w:p w:rsidR="00450E43" w:rsidRDefault="00450E43" w:rsidP="009C1156">
            <w:pPr>
              <w:rPr>
                <w:rFonts w:ascii="Arial" w:hAnsi="Arial" w:cs="Arial"/>
                <w:sz w:val="6"/>
                <w:szCs w:val="6"/>
              </w:rPr>
            </w:pPr>
          </w:p>
          <w:p w:rsidR="00450E43" w:rsidRDefault="00450E43" w:rsidP="009C1156">
            <w:pPr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6"/>
                <w:szCs w:val="6"/>
              </w:rPr>
              <w:t>1</w:t>
            </w:r>
          </w:p>
          <w:p w:rsidR="00450E43" w:rsidRDefault="00450E43" w:rsidP="009C1156">
            <w:pPr>
              <w:rPr>
                <w:rFonts w:ascii="Arial" w:hAnsi="Arial" w:cs="Arial"/>
                <w:sz w:val="6"/>
                <w:szCs w:val="6"/>
              </w:rPr>
            </w:pPr>
          </w:p>
          <w:p w:rsidR="00450E43" w:rsidRDefault="00450E43" w:rsidP="009C1156">
            <w:pPr>
              <w:rPr>
                <w:rFonts w:ascii="Arial" w:hAnsi="Arial" w:cs="Arial"/>
                <w:sz w:val="6"/>
                <w:szCs w:val="6"/>
              </w:rPr>
            </w:pPr>
          </w:p>
          <w:p w:rsidR="00450E43" w:rsidRPr="00F87130" w:rsidRDefault="00450E43" w:rsidP="009C115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      </w:t>
            </w:r>
          </w:p>
        </w:tc>
      </w:tr>
      <w:tr w:rsidR="00450E43" w:rsidTr="009C1156">
        <w:tblPrEx>
          <w:tblCellMar>
            <w:left w:w="70" w:type="dxa"/>
            <w:right w:w="70" w:type="dxa"/>
          </w:tblCellMar>
        </w:tblPrEx>
        <w:trPr>
          <w:trHeight w:val="692"/>
        </w:trPr>
        <w:tc>
          <w:tcPr>
            <w:tcW w:w="2219" w:type="dxa"/>
            <w:tcBorders>
              <w:left w:val="single" w:sz="4" w:space="0" w:color="auto"/>
            </w:tcBorders>
          </w:tcPr>
          <w:p w:rsidR="00450E43" w:rsidRPr="00B343C7" w:rsidRDefault="00450E43" w:rsidP="009C115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50E43" w:rsidRDefault="00450E43" w:rsidP="009C11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2</w:t>
            </w:r>
          </w:p>
          <w:p w:rsidR="00450E43" w:rsidRPr="006A2CAB" w:rsidRDefault="00450E43" w:rsidP="009C1156">
            <w:pPr>
              <w:rPr>
                <w:rFonts w:ascii="Arial" w:hAnsi="Arial" w:cs="Arial"/>
                <w:sz w:val="4"/>
                <w:szCs w:val="4"/>
              </w:rPr>
            </w:pPr>
          </w:p>
          <w:p w:rsidR="00450E43" w:rsidRDefault="00450E43" w:rsidP="009C1156">
            <w:pPr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Messe </w:t>
            </w:r>
            <w:r w:rsidRPr="00CB7F73">
              <w:rPr>
                <w:rFonts w:ascii="Arial" w:hAnsi="Arial" w:cs="Arial"/>
                <w:b/>
                <w:sz w:val="20"/>
                <w:szCs w:val="19"/>
              </w:rPr>
              <w:t>Vigiliari</w:t>
            </w:r>
          </w:p>
          <w:p w:rsidR="00450E43" w:rsidRPr="00A84222" w:rsidRDefault="00450E43" w:rsidP="009C1156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692" w:type="dxa"/>
            <w:shd w:val="clear" w:color="auto" w:fill="auto"/>
          </w:tcPr>
          <w:p w:rsidR="00450E43" w:rsidRPr="002A4013" w:rsidRDefault="00450E43" w:rsidP="009C115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450E43" w:rsidRPr="002A4013" w:rsidRDefault="00450E43" w:rsidP="009C115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15.00</w:t>
            </w:r>
          </w:p>
          <w:p w:rsidR="00450E43" w:rsidRPr="00181070" w:rsidRDefault="00450E43" w:rsidP="009C1156">
            <w:pPr>
              <w:rPr>
                <w:rFonts w:ascii="Arial" w:hAnsi="Arial" w:cs="Arial"/>
                <w:sz w:val="6"/>
                <w:szCs w:val="6"/>
              </w:rPr>
            </w:pPr>
          </w:p>
          <w:p w:rsidR="00450E43" w:rsidRPr="00B94C78" w:rsidRDefault="00450E43" w:rsidP="009C115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C3D11">
              <w:rPr>
                <w:rFonts w:ascii="Arial" w:hAnsi="Arial" w:cs="Arial"/>
                <w:sz w:val="19"/>
                <w:szCs w:val="19"/>
              </w:rPr>
              <w:t>1</w:t>
            </w:r>
            <w:r>
              <w:rPr>
                <w:rFonts w:ascii="Arial" w:hAnsi="Arial" w:cs="Arial"/>
                <w:sz w:val="19"/>
                <w:szCs w:val="19"/>
              </w:rPr>
              <w:t>7</w:t>
            </w:r>
            <w:r w:rsidRPr="000C3D11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0C3D11">
              <w:rPr>
                <w:rFonts w:ascii="Arial" w:hAnsi="Arial" w:cs="Arial"/>
                <w:sz w:val="19"/>
                <w:szCs w:val="19"/>
              </w:rPr>
              <w:t>0</w:t>
            </w:r>
          </w:p>
          <w:p w:rsidR="00450E43" w:rsidRDefault="00450E43" w:rsidP="009C115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50E43" w:rsidRPr="002A4013" w:rsidRDefault="00450E43" w:rsidP="009C115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A4013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  <w:shd w:val="clear" w:color="auto" w:fill="auto"/>
          </w:tcPr>
          <w:p w:rsidR="00450E43" w:rsidRPr="002A4013" w:rsidRDefault="00450E43" w:rsidP="009C1156">
            <w:pPr>
              <w:rPr>
                <w:rFonts w:ascii="Arial" w:hAnsi="Arial" w:cs="Arial"/>
                <w:sz w:val="6"/>
                <w:szCs w:val="6"/>
              </w:rPr>
            </w:pPr>
          </w:p>
          <w:p w:rsidR="00450E43" w:rsidRPr="004E7B87" w:rsidRDefault="00450E43" w:rsidP="009C1156">
            <w:pPr>
              <w:rPr>
                <w:rFonts w:ascii="Arial" w:hAnsi="Arial" w:cs="Arial"/>
                <w:sz w:val="19"/>
                <w:szCs w:val="19"/>
              </w:rPr>
            </w:pPr>
            <w:r w:rsidRPr="004E7B87">
              <w:rPr>
                <w:rFonts w:ascii="Arial" w:hAnsi="Arial" w:cs="Arial"/>
                <w:sz w:val="19"/>
                <w:szCs w:val="19"/>
              </w:rPr>
              <w:t xml:space="preserve">Confessioni </w:t>
            </w:r>
          </w:p>
          <w:p w:rsidR="00450E43" w:rsidRPr="002A4013" w:rsidRDefault="00450E43" w:rsidP="009C1156">
            <w:pPr>
              <w:rPr>
                <w:rFonts w:ascii="Arial" w:hAnsi="Arial" w:cs="Arial"/>
                <w:sz w:val="6"/>
                <w:szCs w:val="6"/>
              </w:rPr>
            </w:pPr>
          </w:p>
          <w:p w:rsidR="00450E43" w:rsidRDefault="00450E43" w:rsidP="009C115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a S. Francesco:</w:t>
            </w:r>
            <w:r w:rsidRPr="00B94C78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Viganò Carlo     </w:t>
            </w:r>
          </w:p>
          <w:p w:rsidR="00450E43" w:rsidRDefault="00450E43" w:rsidP="009C115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50E43" w:rsidRPr="00FF3274" w:rsidRDefault="00450E43" w:rsidP="009C1156">
            <w:pPr>
              <w:rPr>
                <w:rFonts w:ascii="Arial" w:hAnsi="Arial" w:cs="Arial"/>
                <w:b/>
                <w:color w:val="FFFFFF" w:themeColor="background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      </w:t>
            </w:r>
          </w:p>
        </w:tc>
      </w:tr>
      <w:tr w:rsidR="00450E43" w:rsidRPr="00DB0D88" w:rsidTr="009C1156">
        <w:trPr>
          <w:trHeight w:val="1108"/>
        </w:trPr>
        <w:tc>
          <w:tcPr>
            <w:tcW w:w="2219" w:type="dxa"/>
            <w:tcBorders>
              <w:top w:val="single" w:sz="6" w:space="0" w:color="auto"/>
            </w:tcBorders>
          </w:tcPr>
          <w:p w:rsidR="00450E43" w:rsidRPr="00B343C7" w:rsidRDefault="00450E43" w:rsidP="009C115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50E43" w:rsidRDefault="00450E43" w:rsidP="009C11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</w:t>
            </w:r>
            <w:r w:rsidRPr="00B25AB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3</w:t>
            </w:r>
          </w:p>
          <w:p w:rsidR="00450E43" w:rsidRDefault="00450E43" w:rsidP="009C1156">
            <w:pPr>
              <w:rPr>
                <w:rFonts w:ascii="Arial" w:hAnsi="Arial" w:cs="Arial"/>
                <w:sz w:val="4"/>
                <w:szCs w:val="4"/>
              </w:rPr>
            </w:pPr>
          </w:p>
          <w:p w:rsidR="00450E43" w:rsidRPr="006A2CAB" w:rsidRDefault="00450E43" w:rsidP="009C1156">
            <w:pPr>
              <w:rPr>
                <w:rFonts w:ascii="Arial" w:hAnsi="Arial" w:cs="Arial"/>
                <w:sz w:val="4"/>
                <w:szCs w:val="4"/>
              </w:rPr>
            </w:pPr>
          </w:p>
          <w:p w:rsidR="00450E43" w:rsidRDefault="00450E43" w:rsidP="009C115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VII Domenica dopo Pentecoste </w:t>
            </w:r>
          </w:p>
          <w:p w:rsidR="00450E43" w:rsidRPr="00FA4BAC" w:rsidRDefault="00450E43" w:rsidP="009C1156">
            <w:pPr>
              <w:jc w:val="center"/>
              <w:rPr>
                <w:rFonts w:ascii="Arial" w:hAnsi="Arial" w:cs="Arial"/>
                <w:sz w:val="19"/>
                <w:szCs w:val="19"/>
                <w:u w:val="single"/>
              </w:rPr>
            </w:pPr>
          </w:p>
        </w:tc>
        <w:tc>
          <w:tcPr>
            <w:tcW w:w="692" w:type="dxa"/>
          </w:tcPr>
          <w:p w:rsidR="00450E43" w:rsidRPr="00D94E96" w:rsidRDefault="00450E43" w:rsidP="009C1156">
            <w:pPr>
              <w:rPr>
                <w:rFonts w:ascii="Arial" w:hAnsi="Arial" w:cs="Arial"/>
                <w:sz w:val="6"/>
                <w:szCs w:val="6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:rsidR="00450E43" w:rsidRDefault="00450E43" w:rsidP="009C1156">
            <w:pPr>
              <w:jc w:val="right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6606C9">
              <w:rPr>
                <w:rFonts w:ascii="Arial" w:hAnsi="Arial" w:cs="Arial"/>
                <w:sz w:val="19"/>
                <w:szCs w:val="19"/>
              </w:rPr>
              <w:t>7.30</w:t>
            </w:r>
          </w:p>
          <w:p w:rsidR="00450E43" w:rsidRPr="004A1F7C" w:rsidRDefault="00450E43" w:rsidP="009C1156">
            <w:pPr>
              <w:rPr>
                <w:rFonts w:ascii="Arial" w:hAnsi="Arial" w:cs="Arial"/>
                <w:sz w:val="6"/>
                <w:szCs w:val="6"/>
              </w:rPr>
            </w:pPr>
          </w:p>
          <w:p w:rsidR="00450E43" w:rsidRDefault="00450E43" w:rsidP="009C115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6606C9">
              <w:rPr>
                <w:rFonts w:ascii="Arial" w:hAnsi="Arial" w:cs="Arial"/>
                <w:sz w:val="19"/>
                <w:szCs w:val="19"/>
              </w:rPr>
              <w:t xml:space="preserve">  8.30</w:t>
            </w:r>
          </w:p>
          <w:p w:rsidR="00450E43" w:rsidRPr="006353ED" w:rsidRDefault="00450E43" w:rsidP="009C1156">
            <w:pPr>
              <w:jc w:val="right"/>
              <w:rPr>
                <w:rFonts w:ascii="Arial" w:hAnsi="Arial" w:cs="Arial"/>
                <w:sz w:val="6"/>
                <w:szCs w:val="19"/>
              </w:rPr>
            </w:pPr>
          </w:p>
          <w:p w:rsidR="00450E43" w:rsidRPr="00DD6328" w:rsidRDefault="00450E43" w:rsidP="009C115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D6328">
              <w:rPr>
                <w:rFonts w:ascii="Arial" w:hAnsi="Arial" w:cs="Arial"/>
                <w:sz w:val="19"/>
                <w:szCs w:val="19"/>
              </w:rPr>
              <w:t>10.30</w:t>
            </w:r>
          </w:p>
          <w:p w:rsidR="00450E43" w:rsidRPr="004E7B87" w:rsidRDefault="00450E43" w:rsidP="009C1156">
            <w:pPr>
              <w:jc w:val="right"/>
              <w:rPr>
                <w:rFonts w:ascii="Arial" w:hAnsi="Arial" w:cs="Arial"/>
                <w:sz w:val="6"/>
                <w:szCs w:val="6"/>
              </w:rPr>
            </w:pPr>
          </w:p>
          <w:p w:rsidR="00450E43" w:rsidRPr="00DB0D88" w:rsidRDefault="00450E43" w:rsidP="009C115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DB0D88">
              <w:rPr>
                <w:rFonts w:ascii="Arial" w:hAnsi="Arial" w:cs="Arial"/>
                <w:sz w:val="19"/>
                <w:szCs w:val="19"/>
              </w:rPr>
              <w:t>18.00</w:t>
            </w:r>
          </w:p>
        </w:tc>
        <w:tc>
          <w:tcPr>
            <w:tcW w:w="4710" w:type="dxa"/>
          </w:tcPr>
          <w:p w:rsidR="00450E43" w:rsidRPr="00D94E96" w:rsidRDefault="00450E43" w:rsidP="009C1156">
            <w:pPr>
              <w:rPr>
                <w:rFonts w:ascii="Arial" w:hAnsi="Arial" w:cs="Arial"/>
                <w:sz w:val="6"/>
                <w:szCs w:val="6"/>
              </w:rPr>
            </w:pPr>
          </w:p>
          <w:p w:rsidR="00450E43" w:rsidRDefault="00450E43" w:rsidP="009C115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Fam. Rigamonti e Gerosa </w:t>
            </w:r>
          </w:p>
          <w:p w:rsidR="00450E43" w:rsidRPr="004E7B87" w:rsidRDefault="00450E43" w:rsidP="009C1156">
            <w:pPr>
              <w:rPr>
                <w:rFonts w:ascii="Arial" w:hAnsi="Arial" w:cs="Arial"/>
                <w:sz w:val="6"/>
                <w:szCs w:val="6"/>
              </w:rPr>
            </w:pPr>
          </w:p>
          <w:p w:rsidR="00450E43" w:rsidRDefault="00450E43" w:rsidP="009C115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 xml:space="preserve">a </w:t>
            </w:r>
            <w:r w:rsidRPr="00B25F08">
              <w:rPr>
                <w:rFonts w:ascii="Arial" w:hAnsi="Arial" w:cs="Arial"/>
                <w:b/>
                <w:sz w:val="19"/>
                <w:szCs w:val="19"/>
                <w:u w:val="single"/>
              </w:rPr>
              <w:t>S. Caterina:</w:t>
            </w:r>
            <w:r w:rsidRPr="00B8436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Borgonovo Giuseppe </w:t>
            </w:r>
          </w:p>
          <w:p w:rsidR="00450E43" w:rsidRPr="00B25F08" w:rsidRDefault="00450E43" w:rsidP="009C115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50E43" w:rsidRPr="00DD6328" w:rsidRDefault="00450E43" w:rsidP="009C115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per tutti i Parrocchiani </w:t>
            </w:r>
          </w:p>
          <w:p w:rsidR="00450E43" w:rsidRDefault="00450E43" w:rsidP="009C1156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50E43" w:rsidRPr="00EE52B8" w:rsidRDefault="00450E43" w:rsidP="009C1156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Intenzione dell’offerente       </w:t>
            </w:r>
          </w:p>
        </w:tc>
      </w:tr>
    </w:tbl>
    <w:p w:rsidR="00450E43" w:rsidRDefault="00450E43" w:rsidP="00450E43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62" style="position:absolute;margin-left:80.2pt;margin-top:370.75pt;width:204pt;height:92.25pt;z-index:-251620352;mso-position-horizontal-relative:text;mso-position-vertical-relative:text" arcsize="10923f" strokecolor="black [3213]" strokeweight="1.75pt">
            <v:textbox style="mso-next-textbox:#_x0000_s1062">
              <w:txbxContent>
                <w:p w:rsidR="00450E43" w:rsidRPr="00D922AD" w:rsidRDefault="00450E43" w:rsidP="00450E43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450E43" w:rsidRPr="002F2735" w:rsidRDefault="00450E43" w:rsidP="00450E43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450E43" w:rsidRPr="002F2735" w:rsidRDefault="00450E43" w:rsidP="00450E43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450E43" w:rsidRPr="002F2735" w:rsidRDefault="00450E43" w:rsidP="00450E4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450E43" w:rsidRPr="002F2735" w:rsidRDefault="00450E43" w:rsidP="00450E4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450E43" w:rsidRDefault="00450E43" w:rsidP="00450E43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450E43" w:rsidRPr="00881CF2" w:rsidRDefault="00450E43" w:rsidP="00450E4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16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450E43" w:rsidRPr="002F2735" w:rsidRDefault="00450E43" w:rsidP="00450E43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50E43" w:rsidRPr="00842364" w:rsidRDefault="00450E43" w:rsidP="00450E4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50E43" w:rsidRDefault="00450E43" w:rsidP="00450E43"/>
              </w:txbxContent>
            </v:textbox>
          </v:roundrect>
        </w:pict>
      </w:r>
    </w:p>
    <w:p w:rsidR="00450E43" w:rsidRDefault="00450E43" w:rsidP="00450E43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pict>
          <v:roundrect id="_x0000_s1061" style="position:absolute;margin-left:91.45pt;margin-top:421pt;width:204pt;height:92.25pt;z-index:-251621376" arcsize="10923f" strokecolor="black [3213]" strokeweight="1.75pt">
            <v:textbox style="mso-next-textbox:#_x0000_s1061">
              <w:txbxContent>
                <w:p w:rsidR="00450E43" w:rsidRPr="00D922AD" w:rsidRDefault="00450E43" w:rsidP="00450E43">
                  <w:pPr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CONTATTI: </w:t>
                  </w:r>
                </w:p>
                <w:p w:rsidR="00450E43" w:rsidRPr="002F2735" w:rsidRDefault="00450E43" w:rsidP="00450E43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Ottavio : 031650103 – 3383317106</w:t>
                  </w:r>
                </w:p>
                <w:p w:rsidR="00450E43" w:rsidRPr="002F2735" w:rsidRDefault="00450E43" w:rsidP="00450E43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Don Piero     : 031696734 – 3392643705</w:t>
                  </w:r>
                </w:p>
                <w:p w:rsidR="00450E43" w:rsidRPr="002F2735" w:rsidRDefault="00450E43" w:rsidP="00450E4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Oratorio        </w:t>
                  </w:r>
                  <w:r w:rsidRPr="002F2735">
                    <w:rPr>
                      <w:b/>
                      <w:sz w:val="18"/>
                      <w:szCs w:val="18"/>
                    </w:rPr>
                    <w:t>: 031650145</w:t>
                  </w:r>
                </w:p>
                <w:p w:rsidR="00450E43" w:rsidRPr="002F2735" w:rsidRDefault="00450E43" w:rsidP="00450E4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E. Mail:  </w:t>
                  </w:r>
                  <w:r w:rsidRPr="002F2735">
                    <w:rPr>
                      <w:b/>
                      <w:sz w:val="18"/>
                      <w:szCs w:val="18"/>
                    </w:rPr>
                    <w:t>segreteriaparrocchiale@alice.it</w:t>
                  </w:r>
                </w:p>
                <w:p w:rsidR="00450E43" w:rsidRDefault="00450E43" w:rsidP="00450E43">
                  <w:pPr>
                    <w:rPr>
                      <w:b/>
                      <w:sz w:val="18"/>
                      <w:szCs w:val="18"/>
                    </w:rPr>
                  </w:pPr>
                  <w:r w:rsidRPr="002F2735">
                    <w:rPr>
                      <w:b/>
                      <w:sz w:val="18"/>
                      <w:szCs w:val="18"/>
                    </w:rPr>
                    <w:t>via A. Appiani  24, 22046 Merone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450E43" w:rsidRPr="00881CF2" w:rsidRDefault="00450E43" w:rsidP="00450E4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Sito:  </w:t>
                  </w:r>
                  <w:hyperlink r:id="rId17" w:history="1">
                    <w:r w:rsidRPr="0098232C">
                      <w:rPr>
                        <w:rStyle w:val="Collegamentoipertestuale"/>
                        <w:b/>
                        <w:color w:val="auto"/>
                        <w:sz w:val="18"/>
                        <w:szCs w:val="18"/>
                      </w:rPr>
                      <w:t>www.parrocchiadimerone.it</w:t>
                    </w:r>
                  </w:hyperlink>
                </w:p>
                <w:p w:rsidR="00450E43" w:rsidRPr="002F2735" w:rsidRDefault="00450E43" w:rsidP="00450E43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450E43" w:rsidRPr="00842364" w:rsidRDefault="00450E43" w:rsidP="00450E4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450E43" w:rsidRDefault="00450E43" w:rsidP="00450E43"/>
              </w:txbxContent>
            </v:textbox>
          </v:roundrect>
        </w:pict>
      </w:r>
    </w:p>
    <w:p w:rsidR="00450E43" w:rsidRDefault="00450E43" w:rsidP="00450E43">
      <w:pPr>
        <w:rPr>
          <w:b/>
          <w:sz w:val="28"/>
          <w:u w:val="single"/>
        </w:rPr>
      </w:pPr>
    </w:p>
    <w:p w:rsidR="00450E43" w:rsidRDefault="00450E43" w:rsidP="00450E43">
      <w:pPr>
        <w:rPr>
          <w:b/>
          <w:sz w:val="28"/>
          <w:u w:val="single"/>
        </w:rPr>
      </w:pPr>
    </w:p>
    <w:p w:rsidR="00450E43" w:rsidRDefault="00450E43" w:rsidP="00450E43">
      <w:pPr>
        <w:rPr>
          <w:b/>
          <w:sz w:val="28"/>
          <w:u w:val="single"/>
        </w:rPr>
      </w:pPr>
    </w:p>
    <w:p w:rsidR="00450E43" w:rsidRDefault="00450E43" w:rsidP="00450E43">
      <w:pPr>
        <w:rPr>
          <w:b/>
          <w:sz w:val="28"/>
          <w:u w:val="single"/>
        </w:rPr>
      </w:pPr>
    </w:p>
    <w:p w:rsidR="00450E43" w:rsidRDefault="00450E43" w:rsidP="00450E43">
      <w:pPr>
        <w:rPr>
          <w:b/>
          <w:sz w:val="28"/>
          <w:u w:val="single"/>
        </w:rPr>
      </w:pPr>
    </w:p>
    <w:p w:rsidR="00450E43" w:rsidRDefault="00450E43" w:rsidP="00450E43">
      <w:pPr>
        <w:rPr>
          <w:b/>
          <w:sz w:val="28"/>
          <w:u w:val="single"/>
        </w:rPr>
      </w:pPr>
    </w:p>
    <w:p w:rsidR="00450E43" w:rsidRDefault="00450E43" w:rsidP="00450E43">
      <w:pPr>
        <w:rPr>
          <w:b/>
          <w:sz w:val="28"/>
          <w:u w:val="single"/>
        </w:rPr>
      </w:pPr>
    </w:p>
    <w:p w:rsidR="00450E43" w:rsidRDefault="00450E43" w:rsidP="00450E43">
      <w:pPr>
        <w:rPr>
          <w:b/>
          <w:sz w:val="28"/>
          <w:u w:val="single"/>
        </w:rPr>
      </w:pPr>
    </w:p>
    <w:p w:rsidR="00450E43" w:rsidRDefault="00450E43" w:rsidP="00450E43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w:pict>
          <v:roundrect id="_x0000_s1060" style="position:absolute;margin-left:5.4pt;margin-top:.8pt;width:363.75pt;height:25.5pt;z-index:251693056" arcsize="10923f" strokecolor="black [3213]" strokeweight="1.5pt">
            <v:textbox style="mso-next-textbox:#_x0000_s1060">
              <w:txbxContent>
                <w:p w:rsidR="00450E43" w:rsidRPr="00890B76" w:rsidRDefault="00450E43" w:rsidP="00450E43">
                  <w:pPr>
                    <w:tabs>
                      <w:tab w:val="left" w:pos="993"/>
                    </w:tabs>
                    <w:jc w:val="center"/>
                    <w:rPr>
                      <w:rFonts w:ascii="Georgia" w:hAnsi="Georgia"/>
                      <w:b/>
                      <w:szCs w:val="26"/>
                    </w:rPr>
                  </w:pPr>
                  <w:r w:rsidRPr="00890B76">
                    <w:rPr>
                      <w:rFonts w:ascii="Georgia" w:hAnsi="Georgia"/>
                      <w:b/>
                      <w:szCs w:val="26"/>
                    </w:rPr>
                    <w:t>PARROCCHIA Ss. GIACOMO e FILIPPO - MERONE</w:t>
                  </w:r>
                </w:p>
                <w:p w:rsidR="00450E43" w:rsidRPr="003263AF" w:rsidRDefault="00450E43" w:rsidP="00450E43">
                  <w:pPr>
                    <w:tabs>
                      <w:tab w:val="left" w:pos="993"/>
                    </w:tabs>
                    <w:rPr>
                      <w:rFonts w:ascii="Georgia" w:hAnsi="Georgia"/>
                      <w:b/>
                    </w:rPr>
                  </w:pPr>
                </w:p>
              </w:txbxContent>
            </v:textbox>
          </v:roundrect>
        </w:pict>
      </w:r>
    </w:p>
    <w:p w:rsidR="00450E43" w:rsidRDefault="00450E43" w:rsidP="00450E43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166370</wp:posOffset>
            </wp:positionV>
            <wp:extent cx="1095375" cy="1847850"/>
            <wp:effectExtent l="19050" t="0" r="9525" b="0"/>
            <wp:wrapSquare wrapText="bothSides"/>
            <wp:docPr id="8" name="Immagine 4" descr="https://liveromeguide.files.wordpress.com/2015/05/giubilemisericord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veromeguide.files.wordpress.com/2015/05/giubilemisericordi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E43" w:rsidRPr="00CF345F" w:rsidRDefault="00450E43" w:rsidP="00450E43">
      <w:pP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2972435</wp:posOffset>
            </wp:positionH>
            <wp:positionV relativeFrom="paragraph">
              <wp:posOffset>10795</wp:posOffset>
            </wp:positionV>
            <wp:extent cx="952500" cy="1381125"/>
            <wp:effectExtent l="38100" t="19050" r="19050" b="28575"/>
            <wp:wrapSquare wrapText="bothSides"/>
            <wp:docPr id="9" name="Immagine 3" descr="http://www.lombardiabeniculturali.it/img_db/bca/CO260/1/l/411_co260-00411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mbardiabeniculturali.it/img_db/bca/CO260/1/l/411_co260-00411d0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81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br/>
      </w:r>
      <w:r>
        <w:rPr>
          <w:b/>
          <w:sz w:val="28"/>
          <w:u w:val="single"/>
        </w:rPr>
        <w:t xml:space="preserve">               </w:t>
      </w:r>
    </w:p>
    <w:p w:rsidR="00450E43" w:rsidRPr="0035780D" w:rsidRDefault="00450E43" w:rsidP="00450E43">
      <w:pPr>
        <w:rPr>
          <w:b/>
          <w:sz w:val="16"/>
          <w:u w:val="single"/>
        </w:rPr>
      </w:pPr>
      <w:r>
        <w:rPr>
          <w:b/>
          <w:sz w:val="28"/>
          <w:u w:val="single"/>
        </w:rPr>
        <w:t xml:space="preserve">    </w:t>
      </w:r>
    </w:p>
    <w:p w:rsidR="00450E43" w:rsidRDefault="00450E43" w:rsidP="00450E43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12700</wp:posOffset>
            </wp:positionV>
            <wp:extent cx="704850" cy="752475"/>
            <wp:effectExtent l="19050" t="19050" r="19050" b="28575"/>
            <wp:wrapNone/>
            <wp:docPr id="10" name="Immagine 12" descr="http://www.lombardiabeniculturali.it/img_db/bca/CO260/1/l/415_co260-00415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lombardiabeniculturali.it/img_db/bca/CO260/1/l/415_co260-00415d01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r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89984" behindDoc="1" locked="0" layoutInCell="1" allowOverlap="0">
            <wp:simplePos x="0" y="0"/>
            <wp:positionH relativeFrom="column">
              <wp:posOffset>876935</wp:posOffset>
            </wp:positionH>
            <wp:positionV relativeFrom="paragraph">
              <wp:posOffset>13335</wp:posOffset>
            </wp:positionV>
            <wp:extent cx="876300" cy="704850"/>
            <wp:effectExtent l="19050" t="19050" r="19050" b="19050"/>
            <wp:wrapTight wrapText="bothSides">
              <wp:wrapPolygon edited="0">
                <wp:start x="-470" y="-584"/>
                <wp:lineTo x="-470" y="22184"/>
                <wp:lineTo x="22070" y="22184"/>
                <wp:lineTo x="22070" y="-584"/>
                <wp:lineTo x="-470" y="-584"/>
              </wp:wrapPolygon>
            </wp:wrapTight>
            <wp:docPr id="11" name="Immagine 11" descr="http://www.lombardiabeniculturali.it/img_db/bca/CO260/1/l/414_co260-00414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ombardiabeniculturali.it/img_db/bca/CO260/1/l/414_co260-00414d0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04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13335</wp:posOffset>
            </wp:positionV>
            <wp:extent cx="641350" cy="752475"/>
            <wp:effectExtent l="38100" t="19050" r="25400" b="28575"/>
            <wp:wrapSquare wrapText="bothSides"/>
            <wp:docPr id="12" name="Immagine 10" descr="http://www.lombardiabeniculturali.it/img_db/bca/CO260/1/l/416_co260-00416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mbardiabeniculturali.it/img_db/bca/CO260/1/l/416_co260-00416d01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52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</w:t>
      </w:r>
    </w:p>
    <w:p w:rsidR="00450E43" w:rsidRDefault="00450E43" w:rsidP="00450E43">
      <w:pPr>
        <w:rPr>
          <w:sz w:val="28"/>
        </w:rPr>
      </w:pPr>
    </w:p>
    <w:p w:rsidR="00450E43" w:rsidRDefault="00450E43" w:rsidP="00450E43">
      <w:pPr>
        <w:rPr>
          <w:sz w:val="2"/>
          <w:szCs w:val="6"/>
        </w:rPr>
      </w:pPr>
    </w:p>
    <w:p w:rsidR="00450E43" w:rsidRDefault="00450E43" w:rsidP="00450E43">
      <w:pPr>
        <w:rPr>
          <w:sz w:val="2"/>
          <w:szCs w:val="6"/>
        </w:rPr>
      </w:pPr>
    </w:p>
    <w:p w:rsidR="00450E43" w:rsidRDefault="00450E43" w:rsidP="00450E43">
      <w:pPr>
        <w:rPr>
          <w:sz w:val="2"/>
          <w:szCs w:val="6"/>
        </w:rPr>
      </w:pPr>
    </w:p>
    <w:p w:rsidR="00450E43" w:rsidRDefault="00450E43" w:rsidP="00450E43">
      <w:pPr>
        <w:rPr>
          <w:sz w:val="2"/>
          <w:szCs w:val="6"/>
        </w:rPr>
      </w:pPr>
    </w:p>
    <w:p w:rsidR="00450E43" w:rsidRDefault="00450E43" w:rsidP="00450E43">
      <w:pPr>
        <w:rPr>
          <w:sz w:val="2"/>
          <w:szCs w:val="6"/>
        </w:rPr>
      </w:pPr>
    </w:p>
    <w:p w:rsidR="00450E43" w:rsidRDefault="00450E43" w:rsidP="00450E43">
      <w:pPr>
        <w:rPr>
          <w:sz w:val="2"/>
          <w:szCs w:val="6"/>
        </w:rPr>
      </w:pPr>
    </w:p>
    <w:p w:rsidR="00450E43" w:rsidRPr="004342A5" w:rsidRDefault="00450E43" w:rsidP="00450E43">
      <w:pPr>
        <w:rPr>
          <w:sz w:val="2"/>
          <w:szCs w:val="6"/>
        </w:rPr>
      </w:pPr>
    </w:p>
    <w:p w:rsidR="00450E43" w:rsidRPr="00C56DAA" w:rsidRDefault="00450E43" w:rsidP="00450E43">
      <w:pPr>
        <w:jc w:val="center"/>
        <w:rPr>
          <w:b/>
          <w:sz w:val="16"/>
        </w:rPr>
      </w:pPr>
    </w:p>
    <w:p w:rsidR="00450E43" w:rsidRDefault="00450E43" w:rsidP="00450E43">
      <w:pPr>
        <w:jc w:val="center"/>
        <w:rPr>
          <w:b/>
          <w:sz w:val="16"/>
        </w:rPr>
      </w:pPr>
    </w:p>
    <w:p w:rsidR="00450E43" w:rsidRDefault="00450E43" w:rsidP="00450E43">
      <w:pPr>
        <w:jc w:val="center"/>
        <w:rPr>
          <w:b/>
          <w:sz w:val="16"/>
        </w:rPr>
      </w:pPr>
    </w:p>
    <w:p w:rsidR="00450E43" w:rsidRDefault="00450E43" w:rsidP="00450E43">
      <w:pPr>
        <w:jc w:val="center"/>
        <w:rPr>
          <w:b/>
          <w:sz w:val="16"/>
        </w:rPr>
      </w:pPr>
    </w:p>
    <w:p w:rsidR="00450E43" w:rsidRPr="00F4488F" w:rsidRDefault="00450E43" w:rsidP="00450E43">
      <w:pPr>
        <w:jc w:val="center"/>
        <w:rPr>
          <w:b/>
          <w:sz w:val="16"/>
        </w:rPr>
      </w:pPr>
    </w:p>
    <w:p w:rsidR="00450E43" w:rsidRPr="008F4257" w:rsidRDefault="00450E43" w:rsidP="00450E43">
      <w:pPr>
        <w:jc w:val="center"/>
        <w:rPr>
          <w:b/>
          <w:sz w:val="2"/>
        </w:rPr>
      </w:pPr>
    </w:p>
    <w:p w:rsidR="00450E43" w:rsidRDefault="00450E43" w:rsidP="00450E43">
      <w:pPr>
        <w:jc w:val="center"/>
        <w:rPr>
          <w:b/>
          <w:sz w:val="16"/>
        </w:rPr>
      </w:pPr>
    </w:p>
    <w:p w:rsidR="00450E43" w:rsidRPr="0002108C" w:rsidRDefault="00450E43" w:rsidP="00450E43">
      <w:pPr>
        <w:jc w:val="center"/>
        <w:rPr>
          <w:b/>
          <w:sz w:val="14"/>
        </w:rPr>
      </w:pPr>
    </w:p>
    <w:p w:rsidR="00450E43" w:rsidRPr="008E1864" w:rsidRDefault="00450E43" w:rsidP="00450E43">
      <w:pPr>
        <w:jc w:val="center"/>
        <w:rPr>
          <w:b/>
          <w:sz w:val="6"/>
          <w:szCs w:val="6"/>
        </w:rPr>
      </w:pPr>
      <w:r>
        <w:rPr>
          <w:b/>
          <w:sz w:val="28"/>
        </w:rPr>
        <w:t xml:space="preserve">26 GIUGNO 2016     </w:t>
      </w:r>
      <w:r w:rsidRPr="008E1864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</w:t>
      </w:r>
      <w:r w:rsidRPr="008E1864">
        <w:rPr>
          <w:b/>
          <w:sz w:val="28"/>
        </w:rPr>
        <w:t>Anno I</w:t>
      </w:r>
      <w:r>
        <w:rPr>
          <w:b/>
          <w:sz w:val="28"/>
        </w:rPr>
        <w:t>V</w:t>
      </w:r>
      <w:r w:rsidRPr="008E1864">
        <w:rPr>
          <w:b/>
          <w:sz w:val="28"/>
        </w:rPr>
        <w:t xml:space="preserve">, n° </w:t>
      </w:r>
      <w:r>
        <w:rPr>
          <w:b/>
          <w:sz w:val="28"/>
        </w:rPr>
        <w:t>172</w:t>
      </w:r>
    </w:p>
    <w:p w:rsidR="00450E43" w:rsidRPr="006A1DD1" w:rsidRDefault="00450E43" w:rsidP="00450E43">
      <w:pPr>
        <w:jc w:val="center"/>
        <w:rPr>
          <w:b/>
          <w:sz w:val="6"/>
          <w:szCs w:val="6"/>
        </w:rPr>
      </w:pPr>
      <w:r w:rsidRPr="00A0225A">
        <w:rPr>
          <w:b/>
          <w:noProof/>
          <w:sz w:val="28"/>
        </w:rPr>
        <w:pict>
          <v:roundrect id="_x0000_s1059" style="position:absolute;left:0;text-align:left;margin-left:5.4pt;margin-top:2.85pt;width:373.5pt;height:103.95pt;z-index:251692032" arcsize="10923f" strokecolor="#0d0d0d [3069]" strokeweight="1.75pt">
            <v:textbox style="mso-next-textbox:#_x0000_s1059">
              <w:txbxContent>
                <w:p w:rsidR="00450E43" w:rsidRPr="00E835CA" w:rsidRDefault="00450E43" w:rsidP="00450E43">
                  <w:pPr>
                    <w:ind w:left="709" w:hanging="142"/>
                    <w:jc w:val="center"/>
                    <w:rPr>
                      <w:b/>
                      <w:sz w:val="22"/>
                      <w:szCs w:val="21"/>
                    </w:rPr>
                  </w:pPr>
                  <w:r>
                    <w:rPr>
                      <w:b/>
                      <w:sz w:val="22"/>
                      <w:szCs w:val="21"/>
                    </w:rPr>
                    <w:t xml:space="preserve">  </w:t>
                  </w:r>
                  <w:proofErr w:type="spellStart"/>
                  <w:r>
                    <w:rPr>
                      <w:b/>
                      <w:sz w:val="22"/>
                      <w:szCs w:val="21"/>
                    </w:rPr>
                    <w:t>VI</w:t>
                  </w:r>
                  <w:proofErr w:type="spellEnd"/>
                  <w:r>
                    <w:rPr>
                      <w:b/>
                      <w:sz w:val="22"/>
                      <w:szCs w:val="21"/>
                    </w:rPr>
                    <w:t xml:space="preserve"> DOMENICA DOPO PENTECOSTE </w:t>
                  </w:r>
                  <w:r w:rsidRPr="00B51308">
                    <w:rPr>
                      <w:b/>
                      <w:sz w:val="20"/>
                      <w:szCs w:val="21"/>
                    </w:rPr>
                    <w:t xml:space="preserve"> </w:t>
                  </w:r>
                </w:p>
                <w:p w:rsidR="00450E43" w:rsidRPr="001030F6" w:rsidRDefault="00450E43" w:rsidP="00450E43">
                  <w:pPr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450E43" w:rsidRDefault="00450E43" w:rsidP="00450E43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Es 24, 3 – 18: Mosè stabilisce nel sangue l’alleanza tra Dio e il popolo. </w:t>
                  </w:r>
                </w:p>
                <w:p w:rsidR="00450E43" w:rsidRPr="00535E46" w:rsidRDefault="00450E43" w:rsidP="00450E43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 </w:t>
                  </w:r>
                </w:p>
                <w:p w:rsidR="00450E43" w:rsidRPr="001030F6" w:rsidRDefault="00450E43" w:rsidP="00450E43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450E43" w:rsidRDefault="00450E43" w:rsidP="00450E43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Sal 49(50):Ascoltate oggi la voce del Signore.  </w:t>
                  </w:r>
                </w:p>
                <w:p w:rsidR="00450E43" w:rsidRPr="00535E46" w:rsidRDefault="00450E43" w:rsidP="00450E43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450E43" w:rsidRPr="001030F6" w:rsidRDefault="00450E43" w:rsidP="00450E43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450E43" w:rsidRDefault="00450E43" w:rsidP="00450E43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Eb 8, 6 – 13a:Gesù mediatore di un’alleanza migliore. </w:t>
                  </w:r>
                </w:p>
                <w:p w:rsidR="00450E43" w:rsidRPr="00535E46" w:rsidRDefault="00450E43" w:rsidP="00450E43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450E43" w:rsidRPr="001030F6" w:rsidRDefault="00450E43" w:rsidP="00450E43">
                  <w:pPr>
                    <w:rPr>
                      <w:rFonts w:ascii="Arial" w:hAnsi="Arial" w:cs="Arial"/>
                      <w:i/>
                      <w:sz w:val="6"/>
                      <w:szCs w:val="6"/>
                    </w:rPr>
                  </w:pPr>
                </w:p>
                <w:p w:rsidR="00450E43" w:rsidRPr="00D503B1" w:rsidRDefault="00450E43" w:rsidP="00450E43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i/>
                      <w:sz w:val="19"/>
                      <w:szCs w:val="19"/>
                    </w:rPr>
                    <w:t xml:space="preserve">Gv 19, 30 – 35: “Tutto è compiuto”. Sangue ed acqua. </w:t>
                  </w:r>
                </w:p>
                <w:p w:rsidR="00450E43" w:rsidRPr="00D503B1" w:rsidRDefault="00450E43" w:rsidP="00450E43">
                  <w:pPr>
                    <w:rPr>
                      <w:rFonts w:ascii="Arial" w:hAnsi="Arial" w:cs="Arial"/>
                      <w:i/>
                      <w:sz w:val="19"/>
                      <w:szCs w:val="19"/>
                    </w:rPr>
                  </w:pPr>
                </w:p>
              </w:txbxContent>
            </v:textbox>
          </v:roundrect>
        </w:pict>
      </w:r>
    </w:p>
    <w:p w:rsidR="00450E43" w:rsidRDefault="00450E43" w:rsidP="00450E43">
      <w:pPr>
        <w:jc w:val="both"/>
        <w:rPr>
          <w:rFonts w:ascii="Arial" w:hAnsi="Arial" w:cs="Arial"/>
          <w:sz w:val="20"/>
        </w:rPr>
      </w:pPr>
    </w:p>
    <w:p w:rsidR="00450E43" w:rsidRDefault="00450E43" w:rsidP="00450E43">
      <w:pPr>
        <w:jc w:val="both"/>
        <w:rPr>
          <w:rFonts w:ascii="Arial" w:hAnsi="Arial" w:cs="Arial"/>
          <w:sz w:val="20"/>
        </w:rPr>
      </w:pPr>
    </w:p>
    <w:p w:rsidR="00450E43" w:rsidRDefault="00450E43" w:rsidP="00450E43">
      <w:pPr>
        <w:jc w:val="both"/>
        <w:rPr>
          <w:rFonts w:ascii="Arial" w:hAnsi="Arial" w:cs="Arial"/>
          <w:sz w:val="20"/>
        </w:rPr>
      </w:pPr>
    </w:p>
    <w:p w:rsidR="00450E43" w:rsidRDefault="00450E43" w:rsidP="00450E43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450E43" w:rsidRDefault="00450E43" w:rsidP="00450E43">
      <w:pPr>
        <w:jc w:val="center"/>
        <w:rPr>
          <w:rStyle w:val="Enfasigrassetto"/>
          <w:rFonts w:ascii="Arial" w:hAnsi="Arial" w:cs="Arial"/>
          <w:sz w:val="22"/>
          <w:szCs w:val="22"/>
        </w:rPr>
      </w:pPr>
    </w:p>
    <w:p w:rsidR="00450E43" w:rsidRDefault="00450E43" w:rsidP="00450E43">
      <w:pPr>
        <w:jc w:val="center"/>
        <w:rPr>
          <w:rStyle w:val="Enfasigrassetto"/>
          <w:rFonts w:ascii="Arial" w:hAnsi="Arial" w:cs="Arial"/>
          <w:szCs w:val="22"/>
        </w:rPr>
      </w:pPr>
    </w:p>
    <w:p w:rsidR="00450E43" w:rsidRDefault="00450E43" w:rsidP="00450E43">
      <w:pPr>
        <w:pStyle w:val="NormaleWeb"/>
        <w:shd w:val="clear" w:color="auto" w:fill="FFFFFF"/>
        <w:spacing w:before="0" w:beforeAutospacing="0" w:after="0" w:afterAutospacing="0"/>
        <w:jc w:val="both"/>
        <w:rPr>
          <w:szCs w:val="20"/>
        </w:rPr>
      </w:pPr>
    </w:p>
    <w:p w:rsidR="00450E43" w:rsidRDefault="00450E43" w:rsidP="00450E43">
      <w:pPr>
        <w:pStyle w:val="NormaleWeb"/>
        <w:shd w:val="clear" w:color="auto" w:fill="FFFFFF"/>
        <w:spacing w:before="0" w:beforeAutospacing="0" w:after="0" w:afterAutospacing="0"/>
        <w:jc w:val="both"/>
        <w:rPr>
          <w:szCs w:val="20"/>
        </w:rPr>
      </w:pPr>
    </w:p>
    <w:p w:rsidR="00450E43" w:rsidRDefault="00450E43" w:rsidP="00450E43">
      <w:pPr>
        <w:pStyle w:val="NormaleWeb"/>
        <w:shd w:val="clear" w:color="auto" w:fill="FFFFFF"/>
        <w:spacing w:before="0" w:beforeAutospacing="0" w:after="0" w:afterAutospacing="0"/>
        <w:jc w:val="both"/>
        <w:rPr>
          <w:szCs w:val="20"/>
        </w:rPr>
      </w:pPr>
    </w:p>
    <w:p w:rsidR="00450E43" w:rsidRDefault="00450E43" w:rsidP="00450E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000000"/>
          <w:sz w:val="10"/>
          <w:szCs w:val="23"/>
        </w:rPr>
      </w:pPr>
    </w:p>
    <w:p w:rsidR="00450E43" w:rsidRPr="00895204" w:rsidRDefault="00450E43" w:rsidP="00450E43">
      <w:pPr>
        <w:jc w:val="both"/>
        <w:rPr>
          <w:rFonts w:asciiTheme="minorHAnsi" w:hAnsiTheme="minorHAnsi"/>
          <w:sz w:val="22"/>
        </w:rPr>
      </w:pPr>
      <w:r w:rsidRPr="00895204">
        <w:rPr>
          <w:rFonts w:asciiTheme="minorHAnsi" w:hAnsiTheme="minorHAnsi"/>
          <w:sz w:val="22"/>
        </w:rPr>
        <w:t xml:space="preserve">Antica Alleanza. Nuova Alleanza. Entrambe sancite dal sangue. La prima su altari di pietra  con sacrifici animali. Questa sull’altare della croce del Figlio di Dio. </w:t>
      </w:r>
      <w:r w:rsidRPr="00895204">
        <w:rPr>
          <w:rFonts w:asciiTheme="minorHAnsi" w:hAnsiTheme="minorHAnsi"/>
          <w:i/>
          <w:sz w:val="22"/>
        </w:rPr>
        <w:t>“Tutto è compiuto”</w:t>
      </w:r>
      <w:r w:rsidRPr="00895204">
        <w:rPr>
          <w:rFonts w:asciiTheme="minorHAnsi" w:hAnsiTheme="minorHAnsi"/>
          <w:sz w:val="22"/>
        </w:rPr>
        <w:t xml:space="preserve">. Cristo compie la salvezza di tutti gli uomini che vorranno riconoscere nella sua consegna </w:t>
      </w:r>
      <w:r w:rsidRPr="00895204">
        <w:rPr>
          <w:rFonts w:asciiTheme="minorHAnsi" w:hAnsiTheme="minorHAnsi"/>
          <w:i/>
          <w:sz w:val="22"/>
        </w:rPr>
        <w:t>(“e chinato il capo, consegn</w:t>
      </w:r>
      <w:r>
        <w:rPr>
          <w:rFonts w:asciiTheme="minorHAnsi" w:hAnsiTheme="minorHAnsi"/>
          <w:i/>
          <w:sz w:val="22"/>
        </w:rPr>
        <w:t>ò</w:t>
      </w:r>
      <w:r w:rsidRPr="00895204">
        <w:rPr>
          <w:rFonts w:asciiTheme="minorHAnsi" w:hAnsiTheme="minorHAnsi"/>
          <w:i/>
          <w:sz w:val="22"/>
        </w:rPr>
        <w:t xml:space="preserve"> lo spirito”)</w:t>
      </w:r>
      <w:r w:rsidRPr="00895204">
        <w:rPr>
          <w:rFonts w:asciiTheme="minorHAnsi" w:hAnsiTheme="minorHAnsi"/>
          <w:sz w:val="22"/>
        </w:rPr>
        <w:t xml:space="preserve"> la misericordia del Padre. La nuova Alleanza </w:t>
      </w:r>
      <w:r>
        <w:rPr>
          <w:rFonts w:asciiTheme="minorHAnsi" w:hAnsiTheme="minorHAnsi"/>
          <w:sz w:val="22"/>
        </w:rPr>
        <w:t>è</w:t>
      </w:r>
      <w:r w:rsidRPr="00895204">
        <w:rPr>
          <w:rFonts w:asciiTheme="minorHAnsi" w:hAnsiTheme="minorHAnsi"/>
          <w:sz w:val="22"/>
        </w:rPr>
        <w:t xml:space="preserve"> stipulata ormai nei cuori degli uomini, perché l’effusione di sangue e acqua dal  cuore di Gesù ci ha uniti e legati a lui così che </w:t>
      </w:r>
      <w:r w:rsidRPr="00535E46">
        <w:rPr>
          <w:rFonts w:asciiTheme="minorHAnsi" w:hAnsiTheme="minorHAnsi"/>
          <w:i/>
          <w:sz w:val="22"/>
        </w:rPr>
        <w:t>“</w:t>
      </w:r>
      <w:r>
        <w:rPr>
          <w:rFonts w:asciiTheme="minorHAnsi" w:hAnsiTheme="minorHAnsi"/>
          <w:i/>
          <w:sz w:val="22"/>
        </w:rPr>
        <w:t xml:space="preserve"> il vivere è C</w:t>
      </w:r>
      <w:r w:rsidRPr="00535E46">
        <w:rPr>
          <w:rFonts w:asciiTheme="minorHAnsi" w:hAnsiTheme="minorHAnsi"/>
          <w:i/>
          <w:sz w:val="22"/>
        </w:rPr>
        <w:t>risto”</w:t>
      </w:r>
      <w:r w:rsidRPr="00895204">
        <w:rPr>
          <w:rFonts w:asciiTheme="minorHAnsi" w:hAnsiTheme="minorHAnsi"/>
          <w:sz w:val="22"/>
        </w:rPr>
        <w:t xml:space="preserve">. Lo Spirito Santo e la grazia dei sacramenti realizzano e compiono in ogni istante </w:t>
      </w:r>
      <w:r>
        <w:rPr>
          <w:rFonts w:asciiTheme="minorHAnsi" w:hAnsiTheme="minorHAnsi"/>
          <w:sz w:val="22"/>
        </w:rPr>
        <w:t>l’</w:t>
      </w:r>
      <w:r w:rsidRPr="00895204">
        <w:rPr>
          <w:rFonts w:asciiTheme="minorHAnsi" w:hAnsiTheme="minorHAnsi"/>
          <w:sz w:val="22"/>
        </w:rPr>
        <w:t xml:space="preserve">efficacia del perdono che Dio ha voluto attraverso il sangue del suo Figlio. </w:t>
      </w:r>
      <w:r w:rsidRPr="00535E46">
        <w:rPr>
          <w:rFonts w:asciiTheme="minorHAnsi" w:hAnsiTheme="minorHAnsi"/>
          <w:i/>
          <w:sz w:val="22"/>
        </w:rPr>
        <w:t>“Tutti mi riconosceranno, dal più piccolo al più grande di loro</w:t>
      </w:r>
      <w:r>
        <w:rPr>
          <w:rFonts w:asciiTheme="minorHAnsi" w:hAnsiTheme="minorHAnsi"/>
          <w:i/>
          <w:sz w:val="22"/>
        </w:rPr>
        <w:t>.</w:t>
      </w:r>
      <w:r w:rsidRPr="00535E46">
        <w:rPr>
          <w:rFonts w:asciiTheme="minorHAnsi" w:hAnsiTheme="minorHAnsi"/>
          <w:i/>
          <w:sz w:val="22"/>
        </w:rPr>
        <w:t xml:space="preserve"> </w:t>
      </w:r>
      <w:r>
        <w:rPr>
          <w:rFonts w:asciiTheme="minorHAnsi" w:hAnsiTheme="minorHAnsi"/>
          <w:i/>
          <w:sz w:val="22"/>
        </w:rPr>
        <w:t>P</w:t>
      </w:r>
      <w:r w:rsidRPr="00535E46">
        <w:rPr>
          <w:rFonts w:asciiTheme="minorHAnsi" w:hAnsiTheme="minorHAnsi"/>
          <w:i/>
          <w:sz w:val="22"/>
        </w:rPr>
        <w:t>erché io perdonerò le loro iniquità e non mi ricorderò più dei loro peccati.”</w:t>
      </w:r>
      <w:r w:rsidRPr="00895204">
        <w:rPr>
          <w:rFonts w:asciiTheme="minorHAnsi" w:hAnsiTheme="minorHAnsi"/>
          <w:sz w:val="22"/>
        </w:rPr>
        <w:t xml:space="preserve"> Nell’esperienza </w:t>
      </w:r>
      <w:r>
        <w:rPr>
          <w:rFonts w:asciiTheme="minorHAnsi" w:hAnsiTheme="minorHAnsi"/>
          <w:sz w:val="22"/>
        </w:rPr>
        <w:t>c</w:t>
      </w:r>
      <w:r w:rsidRPr="00895204">
        <w:rPr>
          <w:rFonts w:asciiTheme="minorHAnsi" w:hAnsiTheme="minorHAnsi"/>
          <w:sz w:val="22"/>
        </w:rPr>
        <w:t>ristiana, perciò, rinasce la speranza, il tempo e lo spazio del nostro vivere non sono più un peso e un limite, ma lo sviluppo di quell’umanità che il cuore di Cristo ha generato. L’</w:t>
      </w:r>
      <w:r>
        <w:rPr>
          <w:rFonts w:asciiTheme="minorHAnsi" w:hAnsiTheme="minorHAnsi"/>
          <w:sz w:val="22"/>
        </w:rPr>
        <w:t>A</w:t>
      </w:r>
      <w:r w:rsidRPr="00895204">
        <w:rPr>
          <w:rFonts w:asciiTheme="minorHAnsi" w:hAnsiTheme="minorHAnsi"/>
          <w:sz w:val="22"/>
        </w:rPr>
        <w:t xml:space="preserve">lleanza di Dio con l’uomo non verrà meno, fondando così la possibilità di ripresa e di continua rinascita nella verità e nella santità. La vita del cristiano diventa testimonianza agli altri secondo la volontà e il disegno del </w:t>
      </w:r>
      <w:r>
        <w:rPr>
          <w:rFonts w:asciiTheme="minorHAnsi" w:hAnsiTheme="minorHAnsi"/>
          <w:sz w:val="22"/>
        </w:rPr>
        <w:t>P</w:t>
      </w:r>
      <w:r w:rsidRPr="00895204">
        <w:rPr>
          <w:rFonts w:asciiTheme="minorHAnsi" w:hAnsiTheme="minorHAnsi"/>
          <w:sz w:val="22"/>
        </w:rPr>
        <w:t>adre, e attraverso il cambiamento della nostra vita cambia la vita del mondo. La Chiesa</w:t>
      </w:r>
      <w:r>
        <w:rPr>
          <w:rFonts w:asciiTheme="minorHAnsi" w:hAnsiTheme="minorHAnsi"/>
          <w:sz w:val="22"/>
        </w:rPr>
        <w:t>,</w:t>
      </w:r>
      <w:r w:rsidRPr="00895204">
        <w:rPr>
          <w:rFonts w:asciiTheme="minorHAnsi" w:hAnsiTheme="minorHAnsi"/>
          <w:sz w:val="22"/>
        </w:rPr>
        <w:t xml:space="preserve"> come Maria ai piedi della croce</w:t>
      </w:r>
      <w:r>
        <w:rPr>
          <w:rFonts w:asciiTheme="minorHAnsi" w:hAnsiTheme="minorHAnsi"/>
          <w:sz w:val="22"/>
        </w:rPr>
        <w:t>,</w:t>
      </w:r>
      <w:r w:rsidRPr="00895204">
        <w:rPr>
          <w:rFonts w:asciiTheme="minorHAnsi" w:hAnsiTheme="minorHAnsi"/>
          <w:sz w:val="22"/>
        </w:rPr>
        <w:t xml:space="preserve"> accoglie e rivive il mistero del sacrificio di Cristo perché l’amore di Dio raggiunga il cuore di ogni uomo.       </w:t>
      </w:r>
    </w:p>
    <w:p w:rsidR="00450E43" w:rsidRPr="00895204" w:rsidRDefault="00450E43" w:rsidP="00895204">
      <w:pPr>
        <w:jc w:val="both"/>
        <w:rPr>
          <w:rFonts w:asciiTheme="minorHAnsi" w:hAnsiTheme="minorHAnsi"/>
          <w:sz w:val="20"/>
        </w:rPr>
      </w:pPr>
    </w:p>
    <w:sectPr w:rsidR="00450E43" w:rsidRPr="00895204" w:rsidSect="00E514AB">
      <w:pgSz w:w="16897" w:h="11964" w:orient="landscape" w:code="9"/>
      <w:pgMar w:top="284" w:right="517" w:bottom="360" w:left="540" w:header="709" w:footer="709" w:gutter="0"/>
      <w:cols w:num="2" w:space="708" w:equalWidth="0">
        <w:col w:w="7383" w:space="866"/>
        <w:col w:w="759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91524"/>
    <w:rsid w:val="0000514F"/>
    <w:rsid w:val="00033566"/>
    <w:rsid w:val="00053977"/>
    <w:rsid w:val="00054C24"/>
    <w:rsid w:val="000608FB"/>
    <w:rsid w:val="00110C5A"/>
    <w:rsid w:val="0011499A"/>
    <w:rsid w:val="00210EA2"/>
    <w:rsid w:val="00225D81"/>
    <w:rsid w:val="00252EB1"/>
    <w:rsid w:val="00254986"/>
    <w:rsid w:val="002578C5"/>
    <w:rsid w:val="002726BB"/>
    <w:rsid w:val="00291524"/>
    <w:rsid w:val="0032367A"/>
    <w:rsid w:val="0037004C"/>
    <w:rsid w:val="00430B5F"/>
    <w:rsid w:val="00450E43"/>
    <w:rsid w:val="004C06DD"/>
    <w:rsid w:val="004C11C9"/>
    <w:rsid w:val="00535E46"/>
    <w:rsid w:val="005D7BBF"/>
    <w:rsid w:val="00680D3A"/>
    <w:rsid w:val="00693201"/>
    <w:rsid w:val="006A4040"/>
    <w:rsid w:val="006A534A"/>
    <w:rsid w:val="006B37A7"/>
    <w:rsid w:val="006E23F1"/>
    <w:rsid w:val="00706BF3"/>
    <w:rsid w:val="007139C4"/>
    <w:rsid w:val="00730AD5"/>
    <w:rsid w:val="00844077"/>
    <w:rsid w:val="00884401"/>
    <w:rsid w:val="00895204"/>
    <w:rsid w:val="008F27EC"/>
    <w:rsid w:val="009D7A64"/>
    <w:rsid w:val="009F3A71"/>
    <w:rsid w:val="00A0225A"/>
    <w:rsid w:val="00A11DA6"/>
    <w:rsid w:val="00A42738"/>
    <w:rsid w:val="00A5007E"/>
    <w:rsid w:val="00A84222"/>
    <w:rsid w:val="00AD2C66"/>
    <w:rsid w:val="00AD35D0"/>
    <w:rsid w:val="00B86FCE"/>
    <w:rsid w:val="00C048E0"/>
    <w:rsid w:val="00C62D44"/>
    <w:rsid w:val="00D26895"/>
    <w:rsid w:val="00DD6328"/>
    <w:rsid w:val="00E514AB"/>
    <w:rsid w:val="00EC3BC8"/>
    <w:rsid w:val="00EC4FB1"/>
    <w:rsid w:val="00EF21D2"/>
    <w:rsid w:val="00F8236E"/>
    <w:rsid w:val="00F87130"/>
    <w:rsid w:val="00FB18B1"/>
    <w:rsid w:val="00FE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15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1524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Grigliatabella">
    <w:name w:val="Table Grid"/>
    <w:basedOn w:val="Tabellanormale"/>
    <w:rsid w:val="002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291524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29152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9152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B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B5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257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lombardiabeniculturali.it/img_db/bca/CO260/1/l/414_co260-00414d01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parrocchiadimerone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rrocchiadimerone.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arrocchiadimerone.it" TargetMode="External"/><Relationship Id="rId11" Type="http://schemas.openxmlformats.org/officeDocument/2006/relationships/image" Target="http://www.lombardiabeniculturali.it/img_db/bca/CO260/1/l/415_co260-00415d01.jpg" TargetMode="External"/><Relationship Id="rId5" Type="http://schemas.openxmlformats.org/officeDocument/2006/relationships/hyperlink" Target="http://www.parrocchiadimerone.it" TargetMode="External"/><Relationship Id="rId15" Type="http://schemas.openxmlformats.org/officeDocument/2006/relationships/image" Target="http://www.lombardiabeniculturali.it/img_db/bca/CO260/1/l/416_co260-00416d01.jp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www.lombardiabeniculturali.it/img_db/bca/CO260/1/l/411_co260-00411d01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3C2C-066C-4EC3-8BB7-F1F462E6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3345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Links>
    <vt:vector size="12" baseType="variant">
      <vt:variant>
        <vt:i4>196678</vt:i4>
      </vt:variant>
      <vt:variant>
        <vt:i4>3</vt:i4>
      </vt:variant>
      <vt:variant>
        <vt:i4>0</vt:i4>
      </vt:variant>
      <vt:variant>
        <vt:i4>5</vt:i4>
      </vt:variant>
      <vt:variant>
        <vt:lpwstr>http://www.parrocchiadimerone.it/</vt:lpwstr>
      </vt:variant>
      <vt:variant>
        <vt:lpwstr/>
      </vt:variant>
      <vt:variant>
        <vt:i4>196678</vt:i4>
      </vt:variant>
      <vt:variant>
        <vt:i4>0</vt:i4>
      </vt:variant>
      <vt:variant>
        <vt:i4>0</vt:i4>
      </vt:variant>
      <vt:variant>
        <vt:i4>5</vt:i4>
      </vt:variant>
      <vt:variant>
        <vt:lpwstr>http://www.parrocchiadimerone.it/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2016-06-25T08:08:00Z</cp:lastPrinted>
  <dcterms:created xsi:type="dcterms:W3CDTF">2016-05-28T08:06:00Z</dcterms:created>
  <dcterms:modified xsi:type="dcterms:W3CDTF">2016-06-25T12:52:00Z</dcterms:modified>
</cp:coreProperties>
</file>